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D9228F5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E6CA06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3BA662B2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D25C83">
        <w:rPr>
          <w:rFonts w:ascii="Arial" w:eastAsia="Arial" w:hAnsi="Arial" w:cs="Arial"/>
          <w:b/>
          <w:sz w:val="24"/>
          <w:szCs w:val="24"/>
        </w:rPr>
        <w:t>7</w:t>
      </w:r>
      <w:bookmarkStart w:id="0" w:name="_GoBack"/>
      <w:bookmarkEnd w:id="0"/>
      <w:r w:rsidR="003255D0">
        <w:rPr>
          <w:rFonts w:ascii="Arial" w:eastAsia="Arial" w:hAnsi="Arial" w:cs="Arial"/>
          <w:b/>
          <w:sz w:val="24"/>
          <w:szCs w:val="24"/>
        </w:rPr>
        <w:t>/2021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20A1591B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4BCF">
        <w:rPr>
          <w:rFonts w:ascii="Arial" w:eastAsia="Arial" w:hAnsi="Arial" w:cs="Arial"/>
          <w:sz w:val="24"/>
          <w:szCs w:val="24"/>
        </w:rPr>
        <w:t xml:space="preserve"> 18</w:t>
      </w:r>
      <w:r w:rsidR="003255D0">
        <w:rPr>
          <w:rFonts w:ascii="Arial" w:eastAsia="Arial" w:hAnsi="Arial" w:cs="Arial"/>
          <w:sz w:val="24"/>
          <w:szCs w:val="24"/>
        </w:rPr>
        <w:t xml:space="preserve"> marca 2021 r.</w:t>
      </w:r>
    </w:p>
    <w:p w14:paraId="655CDB74" w14:textId="5B1814F0" w:rsidR="00C34BCF" w:rsidRDefault="00C34BCF" w:rsidP="002911BF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2911BF">
        <w:rPr>
          <w:rFonts w:ascii="Arial" w:hAnsi="Arial" w:cs="Arial"/>
          <w:b/>
          <w:sz w:val="24"/>
          <w:szCs w:val="24"/>
          <w:lang w:eastAsia="pl-PL"/>
        </w:rPr>
        <w:t xml:space="preserve">prac dyplomowych na studiach I stopnia na kierunku </w:t>
      </w:r>
      <w:r w:rsidR="00985AF9">
        <w:rPr>
          <w:rFonts w:ascii="Arial" w:hAnsi="Arial" w:cs="Arial"/>
          <w:b/>
          <w:sz w:val="24"/>
          <w:szCs w:val="24"/>
          <w:lang w:eastAsia="pl-PL"/>
        </w:rPr>
        <w:t>europeistyka —</w:t>
      </w:r>
      <w:r w:rsidR="004C3BA7">
        <w:rPr>
          <w:rFonts w:ascii="Arial" w:hAnsi="Arial" w:cs="Arial"/>
          <w:b/>
          <w:sz w:val="24"/>
          <w:szCs w:val="24"/>
          <w:lang w:eastAsia="pl-PL"/>
        </w:rPr>
        <w:t xml:space="preserve"> studia e</w:t>
      </w:r>
      <w:r w:rsidR="009108DB">
        <w:rPr>
          <w:rFonts w:ascii="Arial" w:hAnsi="Arial" w:cs="Arial"/>
          <w:b/>
          <w:sz w:val="24"/>
          <w:szCs w:val="24"/>
          <w:lang w:eastAsia="pl-PL"/>
        </w:rPr>
        <w:t>uropejskie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240AF3DF" w:rsidR="00C34BCF" w:rsidRPr="00323B6E" w:rsidRDefault="004C3BA7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6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</w:t>
      </w:r>
      <w:r>
        <w:rPr>
          <w:rFonts w:ascii="Arial" w:hAnsi="Arial" w:cs="Arial"/>
          <w:sz w:val="24"/>
          <w:szCs w:val="24"/>
          <w:lang w:eastAsia="pl-PL"/>
        </w:rPr>
        <w:t xml:space="preserve"> — studia europejskie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03BDCB73" w:rsidR="003255D0" w:rsidRPr="00A4370D" w:rsidRDefault="003255D0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 xml:space="preserve">Rada Dydaktyczna zatwierdza tematy prac dyplomowych na </w:t>
      </w:r>
      <w:r w:rsidR="00C34BCF">
        <w:rPr>
          <w:rFonts w:ascii="Arial" w:hAnsi="Arial" w:cs="Arial"/>
          <w:sz w:val="24"/>
          <w:szCs w:val="24"/>
        </w:rPr>
        <w:t xml:space="preserve">studiach I stopnia na </w:t>
      </w:r>
      <w:r w:rsidR="00C34BCF" w:rsidRPr="00DA11E9">
        <w:rPr>
          <w:rFonts w:ascii="Arial" w:hAnsi="Arial" w:cs="Arial"/>
          <w:sz w:val="24"/>
          <w:szCs w:val="24"/>
        </w:rPr>
        <w:t>kierunku</w:t>
      </w:r>
      <w:r w:rsidR="00C34BCF">
        <w:rPr>
          <w:rFonts w:ascii="Arial" w:hAnsi="Arial" w:cs="Arial"/>
          <w:sz w:val="24"/>
          <w:szCs w:val="24"/>
        </w:rPr>
        <w:t xml:space="preserve"> europeistyka</w:t>
      </w:r>
      <w:r w:rsidR="004C3BA7">
        <w:rPr>
          <w:rFonts w:ascii="Arial" w:hAnsi="Arial" w:cs="Arial"/>
          <w:sz w:val="24"/>
          <w:szCs w:val="24"/>
        </w:rPr>
        <w:t xml:space="preserve"> </w:t>
      </w:r>
      <w:r w:rsidR="004C3BA7">
        <w:rPr>
          <w:rFonts w:ascii="Arial" w:hAnsi="Arial" w:cs="Arial"/>
          <w:sz w:val="24"/>
          <w:szCs w:val="24"/>
        </w:rPr>
        <w:softHyphen/>
        <w:t>— studia europejskie</w:t>
      </w:r>
      <w:r w:rsidR="00C34BCF">
        <w:rPr>
          <w:rFonts w:ascii="Arial" w:hAnsi="Arial" w:cs="Arial"/>
          <w:sz w:val="24"/>
          <w:szCs w:val="24"/>
        </w:rPr>
        <w:t xml:space="preserve"> stanowiący Załącznik 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DE1F721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C4095C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6CB3" w14:textId="77777777" w:rsidR="008F5090" w:rsidRDefault="008F5090" w:rsidP="00ED051E">
      <w:pPr>
        <w:spacing w:after="0" w:line="240" w:lineRule="auto"/>
      </w:pPr>
      <w:r>
        <w:separator/>
      </w:r>
    </w:p>
  </w:endnote>
  <w:endnote w:type="continuationSeparator" w:id="0">
    <w:p w14:paraId="0E58073F" w14:textId="77777777" w:rsidR="008F5090" w:rsidRDefault="008F509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4BB0" w14:textId="77777777" w:rsidR="008F5090" w:rsidRDefault="008F5090" w:rsidP="00ED051E">
      <w:pPr>
        <w:spacing w:after="0" w:line="240" w:lineRule="auto"/>
      </w:pPr>
      <w:r>
        <w:separator/>
      </w:r>
    </w:p>
  </w:footnote>
  <w:footnote w:type="continuationSeparator" w:id="0">
    <w:p w14:paraId="762CF294" w14:textId="77777777" w:rsidR="008F5090" w:rsidRDefault="008F509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0B21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911BF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5090"/>
    <w:rsid w:val="008F6209"/>
    <w:rsid w:val="0091025B"/>
    <w:rsid w:val="009108DB"/>
    <w:rsid w:val="00913881"/>
    <w:rsid w:val="00921DBD"/>
    <w:rsid w:val="00923123"/>
    <w:rsid w:val="009251E4"/>
    <w:rsid w:val="00930789"/>
    <w:rsid w:val="00932CA1"/>
    <w:rsid w:val="00953471"/>
    <w:rsid w:val="00964A98"/>
    <w:rsid w:val="00985AF9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5C83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CDC183F0-44FB-46DB-8D21-23169ABF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2021-03-13T08:27:00Z</dcterms:created>
  <dcterms:modified xsi:type="dcterms:W3CDTF">2021-03-19T12:37:00Z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