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3BBB1EC1" w14:textId="3F9ADEFD" w:rsidR="007F03A8" w:rsidRDefault="005D735C" w:rsidP="005D735C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B0FB74E" w14:textId="53D8A252" w:rsidR="00942EB1" w:rsidRPr="00AA05FD" w:rsidRDefault="00002B1E" w:rsidP="003D0F0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644E89">
        <w:rPr>
          <w:rFonts w:ascii="Arial" w:eastAsia="Arial" w:hAnsi="Arial" w:cs="Arial"/>
          <w:b/>
          <w:sz w:val="24"/>
          <w:szCs w:val="24"/>
        </w:rPr>
        <w:t>1</w:t>
      </w:r>
      <w:r w:rsidR="002D70CC">
        <w:rPr>
          <w:rFonts w:ascii="Arial" w:eastAsia="Arial" w:hAnsi="Arial" w:cs="Arial"/>
          <w:b/>
          <w:sz w:val="24"/>
          <w:szCs w:val="24"/>
        </w:rPr>
        <w:t>3</w:t>
      </w:r>
      <w:r w:rsidR="00374041">
        <w:rPr>
          <w:rFonts w:ascii="Arial" w:eastAsia="Arial" w:hAnsi="Arial" w:cs="Arial"/>
          <w:b/>
          <w:sz w:val="24"/>
          <w:szCs w:val="24"/>
        </w:rPr>
        <w:t>/</w:t>
      </w:r>
      <w:r w:rsidR="00942EB1">
        <w:rPr>
          <w:rFonts w:ascii="Arial" w:eastAsia="Arial" w:hAnsi="Arial" w:cs="Arial"/>
          <w:b/>
          <w:sz w:val="24"/>
          <w:szCs w:val="24"/>
        </w:rPr>
        <w:t>202</w:t>
      </w:r>
      <w:r w:rsidR="00644E89">
        <w:rPr>
          <w:rFonts w:ascii="Arial" w:eastAsia="Arial" w:hAnsi="Arial" w:cs="Arial"/>
          <w:b/>
          <w:sz w:val="24"/>
          <w:szCs w:val="24"/>
        </w:rPr>
        <w:t>4</w:t>
      </w:r>
    </w:p>
    <w:p w14:paraId="76B5FD8D" w14:textId="77777777" w:rsidR="00AE47FA" w:rsidRDefault="00AE47FA" w:rsidP="00352467">
      <w:pPr>
        <w:spacing w:before="240" w:after="24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RADY DYDAKTYCZNEJ DLA KIERUNKÓW STUDIÓW </w:t>
      </w:r>
      <w:r>
        <w:rPr>
          <w:rFonts w:ascii="Arial" w:eastAsia="Arial" w:hAnsi="Arial" w:cs="Arial"/>
          <w:b/>
          <w:sz w:val="24"/>
          <w:szCs w:val="24"/>
        </w:rPr>
        <w:br/>
      </w:r>
      <w:r w:rsidRPr="00151C8D">
        <w:rPr>
          <w:rFonts w:ascii="Arial" w:eastAsia="Arial" w:hAnsi="Arial" w:cs="Arial"/>
          <w:b/>
          <w:sz w:val="24"/>
          <w:szCs w:val="24"/>
        </w:rPr>
        <w:t>CYBERBEZPIECZEŃSTWO, BEZPIECZEŃSTWO WEWNĘTRZNE, EUROPEISTYKA – INTEGRACJA EUROPEJSKA, ORGANIZOWANIE RYNKU PRACY, POLITOLOGIA, POLITYKA KULTURALNA I ZARZĄDZANIE W KULTURZE, POLITYKA SPOŁECZNA, POLITYKA PUBLICZNA, STOSUNKI MIĘDZYNARODOWE, STUDIA EUROAZJATYCKIE</w:t>
      </w:r>
    </w:p>
    <w:p w14:paraId="28DB75AE" w14:textId="356CA295" w:rsidR="00352467" w:rsidRDefault="007B39C8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B5213A">
        <w:rPr>
          <w:rFonts w:ascii="Arial" w:eastAsia="Arial" w:hAnsi="Arial" w:cs="Arial"/>
          <w:sz w:val="24"/>
          <w:szCs w:val="24"/>
        </w:rPr>
        <w:t xml:space="preserve"> </w:t>
      </w:r>
      <w:r w:rsidR="002D70CC">
        <w:rPr>
          <w:rFonts w:ascii="Arial" w:eastAsia="Arial" w:hAnsi="Arial" w:cs="Arial"/>
          <w:sz w:val="24"/>
          <w:szCs w:val="24"/>
        </w:rPr>
        <w:t>9 lutego</w:t>
      </w:r>
      <w:r w:rsidR="007663D5">
        <w:rPr>
          <w:rFonts w:ascii="Arial" w:eastAsia="Arial" w:hAnsi="Arial" w:cs="Arial"/>
          <w:sz w:val="24"/>
          <w:szCs w:val="24"/>
        </w:rPr>
        <w:t xml:space="preserve"> </w:t>
      </w:r>
      <w:r w:rsidR="00374041">
        <w:rPr>
          <w:rFonts w:ascii="Arial" w:eastAsia="Arial" w:hAnsi="Arial" w:cs="Arial"/>
          <w:sz w:val="24"/>
          <w:szCs w:val="24"/>
        </w:rPr>
        <w:t>202</w:t>
      </w:r>
      <w:r w:rsidR="00644E89">
        <w:rPr>
          <w:rFonts w:ascii="Arial" w:eastAsia="Arial" w:hAnsi="Arial" w:cs="Arial"/>
          <w:sz w:val="24"/>
          <w:szCs w:val="24"/>
        </w:rPr>
        <w:t>4</w:t>
      </w:r>
      <w:r w:rsidR="00374041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102E7536" w:rsidR="008F6209" w:rsidRPr="007B39C8" w:rsidRDefault="00F333D9" w:rsidP="007B39C8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sprawie zatwierdzenia </w:t>
      </w:r>
      <w:r w:rsidR="002D70CC">
        <w:rPr>
          <w:rFonts w:ascii="Arial" w:hAnsi="Arial" w:cs="Arial"/>
          <w:b/>
          <w:sz w:val="24"/>
          <w:szCs w:val="24"/>
          <w:lang w:eastAsia="pl-PL"/>
        </w:rPr>
        <w:t>tematów prac dyplomowych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 na kierunku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br/>
      </w:r>
      <w:r w:rsidR="003C6A1D">
        <w:rPr>
          <w:rFonts w:ascii="Arial" w:hAnsi="Arial" w:cs="Arial"/>
          <w:b/>
          <w:sz w:val="24"/>
          <w:szCs w:val="24"/>
          <w:lang w:eastAsia="pl-PL"/>
        </w:rPr>
        <w:t>politologia</w:t>
      </w:r>
      <w:r w:rsidR="007B39C8">
        <w:rPr>
          <w:rFonts w:ascii="Arial" w:hAnsi="Arial" w:cs="Arial"/>
          <w:b/>
          <w:sz w:val="24"/>
          <w:szCs w:val="24"/>
          <w:lang w:eastAsia="pl-PL"/>
        </w:rPr>
        <w:br/>
      </w:r>
    </w:p>
    <w:p w14:paraId="3E53D800" w14:textId="4185F581" w:rsidR="00521313" w:rsidRPr="00323B6E" w:rsidRDefault="003C6A1D" w:rsidP="000254CD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38</w:t>
      </w:r>
      <w:r w:rsidR="00A9465C">
        <w:rPr>
          <w:rFonts w:ascii="Arial" w:hAnsi="Arial" w:cs="Arial"/>
          <w:sz w:val="24"/>
          <w:szCs w:val="24"/>
          <w:lang w:eastAsia="pl-PL"/>
        </w:rPr>
        <w:t>/2020 Rady Dydaktycznej WNP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SM UW z dnia 19 lipca 2020 r. </w:t>
      </w:r>
      <w:r w:rsidR="00521313" w:rsidRPr="00323B6E">
        <w:rPr>
          <w:rFonts w:ascii="Arial" w:hAnsi="Arial" w:cs="Arial"/>
          <w:sz w:val="24"/>
          <w:szCs w:val="24"/>
          <w:lang w:eastAsia="pl-PL"/>
        </w:rPr>
        <w:t xml:space="preserve">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politologia</w:t>
      </w:r>
      <w:r w:rsidR="00F333D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21313">
        <w:rPr>
          <w:rFonts w:ascii="Arial" w:hAnsi="Arial" w:cs="Arial"/>
          <w:sz w:val="24"/>
          <w:szCs w:val="24"/>
          <w:lang w:eastAsia="pl-PL"/>
        </w:rPr>
        <w:t>Rada D</w:t>
      </w:r>
      <w:r w:rsidR="00521313"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5071A87" w14:textId="37DDBC20" w:rsidR="00521313" w:rsidRPr="00DA11E9" w:rsidRDefault="00521313" w:rsidP="00521313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DA11E9">
        <w:rPr>
          <w:rFonts w:ascii="Arial" w:hAnsi="Arial" w:cs="Arial"/>
          <w:sz w:val="24"/>
          <w:szCs w:val="24"/>
        </w:rPr>
        <w:t>Ra</w:t>
      </w:r>
      <w:r w:rsidR="00A86D9F">
        <w:rPr>
          <w:rFonts w:ascii="Arial" w:hAnsi="Arial" w:cs="Arial"/>
          <w:sz w:val="24"/>
          <w:szCs w:val="24"/>
        </w:rPr>
        <w:t xml:space="preserve">da Dydaktyczna zatwierdza </w:t>
      </w:r>
      <w:r w:rsidR="002D70CC">
        <w:rPr>
          <w:rFonts w:ascii="Arial" w:hAnsi="Arial" w:cs="Arial"/>
          <w:sz w:val="24"/>
          <w:szCs w:val="24"/>
        </w:rPr>
        <w:t>tematy prac dyplomowych</w:t>
      </w:r>
      <w:r w:rsidRPr="00DA11E9">
        <w:rPr>
          <w:rFonts w:ascii="Arial" w:hAnsi="Arial" w:cs="Arial"/>
          <w:sz w:val="24"/>
          <w:szCs w:val="24"/>
        </w:rPr>
        <w:t xml:space="preserve"> na kierunku </w:t>
      </w:r>
      <w:r w:rsidR="003C6A1D">
        <w:rPr>
          <w:rFonts w:ascii="Arial" w:hAnsi="Arial" w:cs="Arial"/>
          <w:sz w:val="24"/>
          <w:szCs w:val="24"/>
          <w:lang w:eastAsia="pl-PL"/>
        </w:rPr>
        <w:t xml:space="preserve">politologia </w:t>
      </w:r>
      <w:r w:rsidR="00F00294">
        <w:rPr>
          <w:rFonts w:ascii="Arial" w:hAnsi="Arial" w:cs="Arial"/>
          <w:sz w:val="24"/>
          <w:szCs w:val="24"/>
        </w:rPr>
        <w:t>stanowiące</w:t>
      </w:r>
      <w:r w:rsidR="00B738F9">
        <w:rPr>
          <w:rFonts w:ascii="Arial" w:hAnsi="Arial" w:cs="Arial"/>
          <w:sz w:val="24"/>
          <w:szCs w:val="24"/>
        </w:rPr>
        <w:t xml:space="preserve"> </w:t>
      </w:r>
      <w:r w:rsidR="00E62D53">
        <w:rPr>
          <w:rFonts w:ascii="Arial" w:hAnsi="Arial" w:cs="Arial"/>
          <w:sz w:val="24"/>
          <w:szCs w:val="24"/>
        </w:rPr>
        <w:t>z</w:t>
      </w:r>
      <w:r w:rsidR="00B738F9">
        <w:rPr>
          <w:rFonts w:ascii="Arial" w:hAnsi="Arial" w:cs="Arial"/>
          <w:sz w:val="24"/>
          <w:szCs w:val="24"/>
        </w:rPr>
        <w:t>ałącznik</w:t>
      </w:r>
      <w:r w:rsidR="00F00294">
        <w:rPr>
          <w:rFonts w:ascii="Arial" w:hAnsi="Arial" w:cs="Arial"/>
          <w:sz w:val="24"/>
          <w:szCs w:val="24"/>
        </w:rPr>
        <w:t>i</w:t>
      </w:r>
      <w:r w:rsidR="00A9465C">
        <w:rPr>
          <w:rFonts w:ascii="Arial" w:hAnsi="Arial" w:cs="Arial"/>
          <w:sz w:val="24"/>
          <w:szCs w:val="24"/>
        </w:rPr>
        <w:t xml:space="preserve"> nr 1</w:t>
      </w:r>
      <w:r w:rsidR="00F00294">
        <w:rPr>
          <w:rFonts w:ascii="Arial" w:hAnsi="Arial" w:cs="Arial"/>
          <w:sz w:val="24"/>
          <w:szCs w:val="24"/>
        </w:rPr>
        <w:t xml:space="preserve"> oraz nr 2</w:t>
      </w:r>
      <w:r w:rsidR="00226F95">
        <w:rPr>
          <w:rFonts w:ascii="Arial" w:hAnsi="Arial" w:cs="Arial"/>
          <w:sz w:val="24"/>
          <w:szCs w:val="24"/>
        </w:rPr>
        <w:t xml:space="preserve"> </w:t>
      </w:r>
      <w:r w:rsidRPr="00DA11E9">
        <w:rPr>
          <w:rFonts w:ascii="Arial" w:hAnsi="Arial" w:cs="Arial"/>
          <w:sz w:val="24"/>
          <w:szCs w:val="24"/>
        </w:rPr>
        <w:t xml:space="preserve">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1754FED9" w:rsidR="00E7563C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32C18E91" w14:textId="77777777" w:rsidR="00E7563C" w:rsidRDefault="00E7563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4303C898" w14:textId="458081AF" w:rsidR="00E7563C" w:rsidRDefault="00E7563C" w:rsidP="00E7563C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lastRenderedPageBreak/>
        <w:t>Załącznik nr 1</w:t>
      </w:r>
    </w:p>
    <w:p w14:paraId="03333E92" w14:textId="157F374A" w:rsidR="00E7563C" w:rsidRDefault="00E7563C" w:rsidP="00E7563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 dnia  </w:t>
      </w:r>
      <w:r w:rsidR="002D70CC">
        <w:rPr>
          <w:rFonts w:ascii="Times New Roman" w:hAnsi="Times New Roman"/>
          <w:sz w:val="16"/>
          <w:szCs w:val="16"/>
        </w:rPr>
        <w:t>09</w:t>
      </w:r>
      <w:r w:rsidR="007F03A8">
        <w:rPr>
          <w:rFonts w:ascii="Times New Roman" w:hAnsi="Times New Roman"/>
          <w:sz w:val="16"/>
          <w:szCs w:val="16"/>
        </w:rPr>
        <w:t>/</w:t>
      </w:r>
      <w:r w:rsidR="002D70CC">
        <w:rPr>
          <w:rFonts w:ascii="Times New Roman" w:hAnsi="Times New Roman"/>
          <w:sz w:val="16"/>
          <w:szCs w:val="16"/>
        </w:rPr>
        <w:t>02</w:t>
      </w:r>
      <w:r w:rsidR="007F03A8">
        <w:rPr>
          <w:rFonts w:ascii="Times New Roman" w:hAnsi="Times New Roman"/>
          <w:sz w:val="16"/>
          <w:szCs w:val="16"/>
        </w:rPr>
        <w:t>/</w:t>
      </w:r>
      <w:r>
        <w:rPr>
          <w:rFonts w:ascii="Times New Roman" w:hAnsi="Times New Roman"/>
          <w:sz w:val="16"/>
          <w:szCs w:val="16"/>
        </w:rPr>
        <w:t>202</w:t>
      </w:r>
      <w:r w:rsidR="00644E89">
        <w:rPr>
          <w:rFonts w:ascii="Times New Roman" w:hAnsi="Times New Roman"/>
          <w:sz w:val="16"/>
          <w:szCs w:val="16"/>
        </w:rPr>
        <w:t>4</w:t>
      </w:r>
      <w:r>
        <w:rPr>
          <w:rFonts w:ascii="Times New Roman" w:hAnsi="Times New Roman"/>
          <w:sz w:val="16"/>
          <w:szCs w:val="16"/>
        </w:rPr>
        <w:t xml:space="preserve">  do uchwały nr </w:t>
      </w:r>
      <w:r w:rsidR="00644E89">
        <w:rPr>
          <w:rFonts w:ascii="Times New Roman" w:hAnsi="Times New Roman"/>
          <w:sz w:val="16"/>
          <w:szCs w:val="16"/>
        </w:rPr>
        <w:t>1</w:t>
      </w:r>
      <w:r w:rsidR="002D70CC">
        <w:rPr>
          <w:rFonts w:ascii="Times New Roman" w:hAnsi="Times New Roman"/>
          <w:sz w:val="16"/>
          <w:szCs w:val="16"/>
        </w:rPr>
        <w:t>3</w:t>
      </w:r>
      <w:r>
        <w:rPr>
          <w:rFonts w:ascii="Times New Roman" w:hAnsi="Times New Roman"/>
          <w:sz w:val="16"/>
          <w:szCs w:val="16"/>
        </w:rPr>
        <w:t>/202</w:t>
      </w:r>
      <w:r w:rsidR="00644E89">
        <w:rPr>
          <w:rFonts w:ascii="Times New Roman" w:hAnsi="Times New Roman"/>
          <w:sz w:val="16"/>
          <w:szCs w:val="16"/>
        </w:rPr>
        <w:t>4</w:t>
      </w:r>
      <w:r>
        <w:rPr>
          <w:rFonts w:ascii="Times New Roman" w:hAnsi="Times New Roman"/>
          <w:sz w:val="16"/>
          <w:szCs w:val="16"/>
        </w:rPr>
        <w:t xml:space="preserve"> Rady Dydaktycznej </w:t>
      </w:r>
      <w:r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14:paraId="5FF4283A" w14:textId="28333559" w:rsidR="00E7563C" w:rsidRDefault="00644E89" w:rsidP="00E756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Cyberbezpieczeństwo, </w:t>
      </w:r>
      <w:r w:rsidR="00E7563C">
        <w:rPr>
          <w:rFonts w:ascii="Times New Roman" w:eastAsia="Times New Roman" w:hAnsi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34B813F6" w14:textId="6CC8A11A" w:rsidR="00E7563C" w:rsidRDefault="00E7563C" w:rsidP="00E7563C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Organizowanie rynku pracy, Politologia, Polityka społeczna, </w:t>
      </w:r>
      <w:r w:rsidR="00644E89">
        <w:rPr>
          <w:rFonts w:ascii="Times New Roman" w:eastAsia="Times New Roman" w:hAnsi="Times New Roman"/>
          <w:color w:val="222222"/>
          <w:sz w:val="16"/>
          <w:szCs w:val="16"/>
        </w:rPr>
        <w:br/>
        <w:t xml:space="preserve">Polityka Publiczna, </w:t>
      </w: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Stosunki międzynarodowe, </w:t>
      </w:r>
    </w:p>
    <w:p w14:paraId="14E29B83" w14:textId="5815C8B1" w:rsidR="00E7563C" w:rsidRDefault="00E7563C" w:rsidP="00E7563C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>Studia euroazjatyckie</w:t>
      </w:r>
    </w:p>
    <w:p w14:paraId="586C6B24" w14:textId="77777777" w:rsidR="00B738F9" w:rsidRDefault="00B738F9" w:rsidP="00B738F9"/>
    <w:p w14:paraId="7621B770" w14:textId="77777777" w:rsidR="00002B1E" w:rsidRPr="00002B1E" w:rsidRDefault="00002B1E" w:rsidP="00002B1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6379"/>
      </w:tblGrid>
      <w:tr w:rsidR="00F00294" w:rsidRPr="00A231C2" w14:paraId="120F4A06" w14:textId="77777777" w:rsidTr="00F00294">
        <w:tc>
          <w:tcPr>
            <w:tcW w:w="1129" w:type="dxa"/>
          </w:tcPr>
          <w:p w14:paraId="5DF47DDB" w14:textId="77777777" w:rsidR="00F00294" w:rsidRPr="00A231C2" w:rsidRDefault="00F00294" w:rsidP="00785835">
            <w:pPr>
              <w:rPr>
                <w:rFonts w:ascii="Times New Roman" w:hAnsi="Times New Roman"/>
              </w:rPr>
            </w:pPr>
            <w:r w:rsidRPr="00A231C2">
              <w:rPr>
                <w:rFonts w:ascii="Times New Roman" w:hAnsi="Times New Roman"/>
              </w:rPr>
              <w:t>Numer albumu</w:t>
            </w:r>
          </w:p>
        </w:tc>
        <w:tc>
          <w:tcPr>
            <w:tcW w:w="1701" w:type="dxa"/>
          </w:tcPr>
          <w:p w14:paraId="078D124E" w14:textId="77777777" w:rsidR="00F00294" w:rsidRPr="00A231C2" w:rsidRDefault="00F00294" w:rsidP="00785835">
            <w:pPr>
              <w:rPr>
                <w:rFonts w:ascii="Times New Roman" w:hAnsi="Times New Roman"/>
              </w:rPr>
            </w:pPr>
            <w:r w:rsidRPr="00A231C2">
              <w:rPr>
                <w:rFonts w:ascii="Times New Roman" w:hAnsi="Times New Roman"/>
              </w:rPr>
              <w:t>Promotor/ka</w:t>
            </w:r>
          </w:p>
        </w:tc>
        <w:tc>
          <w:tcPr>
            <w:tcW w:w="6379" w:type="dxa"/>
          </w:tcPr>
          <w:p w14:paraId="4A03E259" w14:textId="77777777" w:rsidR="00F00294" w:rsidRPr="00A231C2" w:rsidRDefault="00F00294" w:rsidP="00785835">
            <w:pPr>
              <w:rPr>
                <w:rFonts w:ascii="Times New Roman" w:hAnsi="Times New Roman"/>
                <w:b/>
              </w:rPr>
            </w:pPr>
            <w:r w:rsidRPr="00A231C2">
              <w:rPr>
                <w:rFonts w:ascii="Times New Roman" w:hAnsi="Times New Roman"/>
                <w:b/>
              </w:rPr>
              <w:t>Tytuł pracy licencjackiej na kierunku politologia</w:t>
            </w:r>
          </w:p>
        </w:tc>
      </w:tr>
      <w:tr w:rsidR="00F00294" w:rsidRPr="00A231C2" w14:paraId="672D2F11" w14:textId="77777777" w:rsidTr="00F00294">
        <w:tc>
          <w:tcPr>
            <w:tcW w:w="1129" w:type="dxa"/>
          </w:tcPr>
          <w:p w14:paraId="23DF71A4" w14:textId="77777777" w:rsidR="00F00294" w:rsidRPr="00A231C2" w:rsidRDefault="00F00294" w:rsidP="00785835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A231C2">
              <w:rPr>
                <w:color w:val="000000"/>
                <w:sz w:val="22"/>
                <w:szCs w:val="22"/>
              </w:rPr>
              <w:t>346829</w:t>
            </w:r>
          </w:p>
          <w:p w14:paraId="4E176E21" w14:textId="77777777" w:rsidR="00F00294" w:rsidRPr="00A231C2" w:rsidRDefault="00F00294" w:rsidP="00785835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A231C2">
              <w:rPr>
                <w:color w:val="000000"/>
                <w:sz w:val="22"/>
                <w:szCs w:val="22"/>
              </w:rPr>
              <w:t>zaoczne</w:t>
            </w:r>
          </w:p>
          <w:p w14:paraId="73E8C1C0" w14:textId="77777777" w:rsidR="00F00294" w:rsidRPr="00A231C2" w:rsidRDefault="00F00294" w:rsidP="0078583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435DD3D1" w14:textId="77777777" w:rsidR="00F00294" w:rsidRPr="00A231C2" w:rsidRDefault="00F00294" w:rsidP="00785835">
            <w:pPr>
              <w:rPr>
                <w:rFonts w:ascii="Times New Roman" w:hAnsi="Times New Roman"/>
              </w:rPr>
            </w:pPr>
            <w:r w:rsidRPr="00A231C2">
              <w:rPr>
                <w:rFonts w:ascii="Times New Roman" w:hAnsi="Times New Roman"/>
              </w:rPr>
              <w:t>Ewa Marciniak</w:t>
            </w:r>
          </w:p>
        </w:tc>
        <w:tc>
          <w:tcPr>
            <w:tcW w:w="6379" w:type="dxa"/>
          </w:tcPr>
          <w:p w14:paraId="0193D684" w14:textId="77777777" w:rsidR="00F00294" w:rsidRPr="00A231C2" w:rsidRDefault="00F00294" w:rsidP="00785835">
            <w:pPr>
              <w:rPr>
                <w:rFonts w:ascii="Times New Roman" w:eastAsia="Times New Roman" w:hAnsi="Times New Roman"/>
                <w:lang w:eastAsia="pl-PL"/>
              </w:rPr>
            </w:pPr>
            <w:r w:rsidRPr="00A231C2">
              <w:rPr>
                <w:rFonts w:ascii="Times New Roman" w:eastAsia="Times New Roman" w:hAnsi="Times New Roman"/>
                <w:lang w:eastAsia="pl-PL"/>
              </w:rPr>
              <w:t>Pluralizm mediów publicznych i prywatnych. Teoria i praktyka w czasach rządów Zjednoczonej Prawicy w latach 2015-2023</w:t>
            </w:r>
          </w:p>
          <w:p w14:paraId="1F993469" w14:textId="77777777" w:rsidR="00F00294" w:rsidRPr="00A231C2" w:rsidRDefault="00F00294" w:rsidP="00785835">
            <w:pPr>
              <w:rPr>
                <w:rFonts w:ascii="Times New Roman" w:eastAsia="Times New Roman" w:hAnsi="Times New Roman"/>
                <w:lang w:eastAsia="pl-PL"/>
              </w:rPr>
            </w:pPr>
          </w:p>
          <w:p w14:paraId="537C6B4C" w14:textId="77777777" w:rsidR="00F00294" w:rsidRPr="00A231C2" w:rsidRDefault="00F00294" w:rsidP="00785835">
            <w:pPr>
              <w:rPr>
                <w:rFonts w:ascii="Times New Roman" w:hAnsi="Times New Roman"/>
              </w:rPr>
            </w:pPr>
          </w:p>
        </w:tc>
      </w:tr>
      <w:tr w:rsidR="00F00294" w:rsidRPr="00A231C2" w14:paraId="4017FB27" w14:textId="77777777" w:rsidTr="00F00294">
        <w:tc>
          <w:tcPr>
            <w:tcW w:w="1129" w:type="dxa"/>
          </w:tcPr>
          <w:p w14:paraId="2B82474A" w14:textId="77777777" w:rsidR="00F00294" w:rsidRPr="00A231C2" w:rsidRDefault="00F00294" w:rsidP="00785835">
            <w:pPr>
              <w:rPr>
                <w:rFonts w:ascii="Times New Roman" w:hAnsi="Times New Roman"/>
              </w:rPr>
            </w:pPr>
            <w:r w:rsidRPr="00A231C2">
              <w:rPr>
                <w:rFonts w:ascii="Times New Roman" w:hAnsi="Times New Roman"/>
                <w:color w:val="000000"/>
              </w:rPr>
              <w:t>445867</w:t>
            </w:r>
          </w:p>
        </w:tc>
        <w:tc>
          <w:tcPr>
            <w:tcW w:w="1701" w:type="dxa"/>
          </w:tcPr>
          <w:p w14:paraId="3FF5B4AE" w14:textId="77777777" w:rsidR="00F00294" w:rsidRPr="00A231C2" w:rsidRDefault="00F00294" w:rsidP="00785835">
            <w:pPr>
              <w:rPr>
                <w:rFonts w:ascii="Times New Roman" w:hAnsi="Times New Roman"/>
              </w:rPr>
            </w:pPr>
            <w:r w:rsidRPr="00A231C2">
              <w:rPr>
                <w:rFonts w:ascii="Times New Roman" w:hAnsi="Times New Roman"/>
              </w:rPr>
              <w:t>Rafał Więckiewicz</w:t>
            </w:r>
          </w:p>
        </w:tc>
        <w:tc>
          <w:tcPr>
            <w:tcW w:w="6379" w:type="dxa"/>
          </w:tcPr>
          <w:p w14:paraId="50214609" w14:textId="77777777" w:rsidR="00F00294" w:rsidRPr="00A231C2" w:rsidRDefault="00F00294" w:rsidP="00785835">
            <w:pPr>
              <w:pStyle w:val="NormalnyWeb"/>
              <w:spacing w:before="0" w:beforeAutospacing="0" w:after="160" w:afterAutospacing="0"/>
              <w:jc w:val="both"/>
              <w:rPr>
                <w:sz w:val="22"/>
                <w:szCs w:val="22"/>
              </w:rPr>
            </w:pPr>
            <w:r w:rsidRPr="00A231C2">
              <w:rPr>
                <w:color w:val="000000"/>
                <w:sz w:val="22"/>
                <w:szCs w:val="22"/>
              </w:rPr>
              <w:t>Konfederacja Wolność i Niepodległość jako przykład partii antysystemowej</w:t>
            </w:r>
          </w:p>
          <w:p w14:paraId="2788A468" w14:textId="77777777" w:rsidR="00F00294" w:rsidRPr="00A231C2" w:rsidRDefault="00F00294" w:rsidP="00785835">
            <w:pPr>
              <w:rPr>
                <w:rFonts w:ascii="Times New Roman" w:hAnsi="Times New Roman"/>
              </w:rPr>
            </w:pPr>
          </w:p>
        </w:tc>
      </w:tr>
      <w:tr w:rsidR="00F00294" w:rsidRPr="00A231C2" w14:paraId="2E0E3F98" w14:textId="77777777" w:rsidTr="00F00294">
        <w:tc>
          <w:tcPr>
            <w:tcW w:w="1129" w:type="dxa"/>
          </w:tcPr>
          <w:p w14:paraId="54D71ECB" w14:textId="77777777" w:rsidR="00F00294" w:rsidRPr="00A231C2" w:rsidRDefault="00F00294" w:rsidP="00785835">
            <w:pPr>
              <w:pStyle w:val="NormalnyWeb"/>
              <w:rPr>
                <w:sz w:val="22"/>
                <w:szCs w:val="22"/>
              </w:rPr>
            </w:pPr>
            <w:r w:rsidRPr="00A231C2">
              <w:rPr>
                <w:color w:val="000000"/>
                <w:sz w:val="22"/>
                <w:szCs w:val="22"/>
              </w:rPr>
              <w:t>428136</w:t>
            </w:r>
          </w:p>
          <w:p w14:paraId="5BC52BCF" w14:textId="77777777" w:rsidR="00F00294" w:rsidRPr="00A231C2" w:rsidRDefault="00F00294" w:rsidP="0078583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62E8AC7" w14:textId="77777777" w:rsidR="00F00294" w:rsidRPr="00A231C2" w:rsidRDefault="00F00294" w:rsidP="00785835">
            <w:pPr>
              <w:rPr>
                <w:rFonts w:ascii="Times New Roman" w:hAnsi="Times New Roman"/>
              </w:rPr>
            </w:pPr>
            <w:r w:rsidRPr="00A231C2">
              <w:rPr>
                <w:rFonts w:ascii="Times New Roman" w:hAnsi="Times New Roman"/>
              </w:rPr>
              <w:t>Daniel Przastek</w:t>
            </w:r>
          </w:p>
        </w:tc>
        <w:tc>
          <w:tcPr>
            <w:tcW w:w="6379" w:type="dxa"/>
          </w:tcPr>
          <w:p w14:paraId="328EC152" w14:textId="77777777" w:rsidR="00F00294" w:rsidRPr="00A231C2" w:rsidRDefault="00F00294" w:rsidP="00785835">
            <w:pPr>
              <w:rPr>
                <w:rFonts w:ascii="Times New Roman" w:eastAsia="Times New Roman" w:hAnsi="Times New Roman"/>
                <w:lang w:eastAsia="pl-PL"/>
              </w:rPr>
            </w:pPr>
            <w:r w:rsidRPr="00A231C2">
              <w:rPr>
                <w:rFonts w:ascii="Times New Roman" w:eastAsia="Times New Roman" w:hAnsi="Times New Roman"/>
                <w:lang w:eastAsia="pl-PL"/>
              </w:rPr>
              <w:t xml:space="preserve">Rozpad obozu solidarnościowego jako jedna z przyczyn przejęcia władzy przez lewicę  w 1993 roku w Polsce </w:t>
            </w:r>
          </w:p>
          <w:p w14:paraId="299B3624" w14:textId="77777777" w:rsidR="00F00294" w:rsidRPr="00A231C2" w:rsidRDefault="00F00294" w:rsidP="00785835">
            <w:pPr>
              <w:rPr>
                <w:rFonts w:ascii="Times New Roman" w:eastAsia="Times New Roman" w:hAnsi="Times New Roman"/>
                <w:lang w:eastAsia="pl-PL"/>
              </w:rPr>
            </w:pPr>
            <w:r w:rsidRPr="00A231C2">
              <w:rPr>
                <w:rFonts w:ascii="Times New Roman" w:eastAsia="Times New Roman" w:hAnsi="Times New Roman"/>
                <w:noProof/>
                <w:lang w:eastAsia="pl-PL"/>
              </w:rPr>
              <w:drawing>
                <wp:inline distT="0" distB="0" distL="0" distR="0" wp14:anchorId="2FFAEE43" wp14:editId="489341C1">
                  <wp:extent cx="7620" cy="7620"/>
                  <wp:effectExtent l="0" t="0" r="0" b="0"/>
                  <wp:docPr id="2" name="Obraz 2" descr="https://ci3.googleusercontent.com/meips/ADKq_NaWCp8g9YR7mnHtKUcqoO9pvn_v6EgmmrIH3CvEWRccw2cGqwJBpQprQcOZvN1OWv4W3HvLfS-MoV8w5YukFArkOanYLedW0SdfqKoDHX9E2v0=s0-d-e1-ft#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i3.googleusercontent.com/meips/ADKq_NaWCp8g9YR7mnHtKUcqoO9pvn_v6EgmmrIH3CvEWRccw2cGqwJBpQprQcOZvN1OWv4W3HvLfS-MoV8w5YukFArkOanYLedW0SdfqKoDHX9E2v0=s0-d-e1-ft#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78C444" w14:textId="77777777" w:rsidR="00F00294" w:rsidRPr="00A231C2" w:rsidRDefault="00F00294" w:rsidP="00785835">
            <w:pPr>
              <w:rPr>
                <w:rFonts w:ascii="Times New Roman" w:hAnsi="Times New Roman"/>
              </w:rPr>
            </w:pPr>
          </w:p>
        </w:tc>
      </w:tr>
      <w:tr w:rsidR="00F00294" w:rsidRPr="00A231C2" w14:paraId="33B6900C" w14:textId="77777777" w:rsidTr="00F00294">
        <w:tc>
          <w:tcPr>
            <w:tcW w:w="1129" w:type="dxa"/>
          </w:tcPr>
          <w:p w14:paraId="1C0E6F3B" w14:textId="77777777" w:rsidR="00F00294" w:rsidRPr="00A231C2" w:rsidRDefault="00F00294" w:rsidP="00785835">
            <w:pPr>
              <w:pStyle w:val="NormalnyWeb"/>
              <w:rPr>
                <w:sz w:val="22"/>
                <w:szCs w:val="22"/>
              </w:rPr>
            </w:pPr>
            <w:r w:rsidRPr="00A231C2">
              <w:rPr>
                <w:color w:val="000000"/>
                <w:sz w:val="22"/>
                <w:szCs w:val="22"/>
              </w:rPr>
              <w:t>424435</w:t>
            </w:r>
          </w:p>
          <w:p w14:paraId="70CDF24A" w14:textId="77777777" w:rsidR="00F00294" w:rsidRPr="00A231C2" w:rsidRDefault="00F00294" w:rsidP="0078583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7D4E224" w14:textId="77777777" w:rsidR="00F00294" w:rsidRPr="00A231C2" w:rsidRDefault="00F00294" w:rsidP="00785835">
            <w:pPr>
              <w:rPr>
                <w:rFonts w:ascii="Times New Roman" w:hAnsi="Times New Roman"/>
              </w:rPr>
            </w:pPr>
            <w:r w:rsidRPr="00A231C2">
              <w:rPr>
                <w:rFonts w:ascii="Times New Roman" w:hAnsi="Times New Roman"/>
              </w:rPr>
              <w:t>Daniel Przastek</w:t>
            </w:r>
          </w:p>
        </w:tc>
        <w:tc>
          <w:tcPr>
            <w:tcW w:w="6379" w:type="dxa"/>
          </w:tcPr>
          <w:p w14:paraId="2CF4503A" w14:textId="77777777" w:rsidR="00F00294" w:rsidRPr="00A231C2" w:rsidRDefault="00F00294" w:rsidP="00785835">
            <w:pPr>
              <w:rPr>
                <w:rFonts w:ascii="Times New Roman" w:hAnsi="Times New Roman"/>
              </w:rPr>
            </w:pPr>
            <w:r w:rsidRPr="00A231C2">
              <w:rPr>
                <w:rFonts w:ascii="Times New Roman" w:hAnsi="Times New Roman"/>
                <w:color w:val="000000"/>
              </w:rPr>
              <w:t>Rola polskiego Kościoła rzymskokatolickiego w kształtowaniu społeczeństwa obywatelskiego w procesie transformacji lat 90. XX wieku</w:t>
            </w:r>
          </w:p>
        </w:tc>
      </w:tr>
      <w:tr w:rsidR="00F00294" w:rsidRPr="00A231C2" w14:paraId="48A17526" w14:textId="77777777" w:rsidTr="00F00294">
        <w:tc>
          <w:tcPr>
            <w:tcW w:w="1129" w:type="dxa"/>
          </w:tcPr>
          <w:p w14:paraId="6B8738AB" w14:textId="77777777" w:rsidR="00F00294" w:rsidRPr="00A231C2" w:rsidRDefault="00F00294" w:rsidP="00785835">
            <w:pPr>
              <w:rPr>
                <w:rFonts w:ascii="Times New Roman" w:hAnsi="Times New Roman"/>
              </w:rPr>
            </w:pPr>
            <w:r w:rsidRPr="00A231C2">
              <w:rPr>
                <w:rFonts w:ascii="Times New Roman" w:hAnsi="Times New Roman"/>
                <w:color w:val="000000"/>
              </w:rPr>
              <w:t>420446</w:t>
            </w:r>
          </w:p>
        </w:tc>
        <w:tc>
          <w:tcPr>
            <w:tcW w:w="1701" w:type="dxa"/>
          </w:tcPr>
          <w:p w14:paraId="3D95DCC0" w14:textId="77777777" w:rsidR="00F00294" w:rsidRPr="00A231C2" w:rsidRDefault="00F00294" w:rsidP="00785835">
            <w:pPr>
              <w:rPr>
                <w:rFonts w:ascii="Times New Roman" w:hAnsi="Times New Roman"/>
              </w:rPr>
            </w:pPr>
            <w:r w:rsidRPr="00A231C2">
              <w:rPr>
                <w:rFonts w:ascii="Times New Roman" w:hAnsi="Times New Roman"/>
              </w:rPr>
              <w:t>Tomasz Godlewski</w:t>
            </w:r>
          </w:p>
        </w:tc>
        <w:tc>
          <w:tcPr>
            <w:tcW w:w="6379" w:type="dxa"/>
          </w:tcPr>
          <w:p w14:paraId="3942897E" w14:textId="77777777" w:rsidR="00F00294" w:rsidRPr="00A231C2" w:rsidRDefault="00F00294" w:rsidP="00785835">
            <w:pPr>
              <w:rPr>
                <w:rFonts w:ascii="Times New Roman" w:hAnsi="Times New Roman"/>
              </w:rPr>
            </w:pPr>
            <w:r w:rsidRPr="00A231C2">
              <w:rPr>
                <w:rFonts w:ascii="Times New Roman" w:hAnsi="Times New Roman"/>
                <w:color w:val="000000"/>
              </w:rPr>
              <w:t>Diagnoza stanu społeczeństwa obywatelskiego w Polsce w 2023 roku</w:t>
            </w:r>
          </w:p>
        </w:tc>
      </w:tr>
      <w:tr w:rsidR="00F00294" w:rsidRPr="00A231C2" w14:paraId="5A424FF2" w14:textId="77777777" w:rsidTr="00F00294">
        <w:tc>
          <w:tcPr>
            <w:tcW w:w="1129" w:type="dxa"/>
          </w:tcPr>
          <w:p w14:paraId="36A427DF" w14:textId="77777777" w:rsidR="00F00294" w:rsidRPr="00A231C2" w:rsidRDefault="00F00294" w:rsidP="00785835">
            <w:pPr>
              <w:pStyle w:val="NormalnyWeb"/>
              <w:spacing w:before="0" w:beforeAutospacing="0" w:after="160" w:afterAutospacing="0"/>
              <w:jc w:val="both"/>
              <w:rPr>
                <w:sz w:val="22"/>
                <w:szCs w:val="22"/>
              </w:rPr>
            </w:pPr>
            <w:r w:rsidRPr="00A231C2">
              <w:rPr>
                <w:color w:val="000000"/>
                <w:sz w:val="22"/>
                <w:szCs w:val="22"/>
              </w:rPr>
              <w:t>256 941</w:t>
            </w:r>
          </w:p>
          <w:p w14:paraId="529A77A4" w14:textId="77777777" w:rsidR="00F00294" w:rsidRPr="00A231C2" w:rsidRDefault="00F00294" w:rsidP="0078583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0AECC26C" w14:textId="77777777" w:rsidR="00F00294" w:rsidRPr="00A231C2" w:rsidRDefault="00F00294" w:rsidP="00785835">
            <w:pPr>
              <w:rPr>
                <w:rFonts w:ascii="Times New Roman" w:hAnsi="Times New Roman"/>
              </w:rPr>
            </w:pPr>
            <w:r w:rsidRPr="00A231C2">
              <w:rPr>
                <w:rFonts w:ascii="Times New Roman" w:hAnsi="Times New Roman"/>
              </w:rPr>
              <w:t>Maciej Kassner</w:t>
            </w:r>
          </w:p>
        </w:tc>
        <w:tc>
          <w:tcPr>
            <w:tcW w:w="6379" w:type="dxa"/>
          </w:tcPr>
          <w:p w14:paraId="37EB55AB" w14:textId="77777777" w:rsidR="00F00294" w:rsidRPr="00A231C2" w:rsidRDefault="00F00294" w:rsidP="00785835">
            <w:pPr>
              <w:rPr>
                <w:rFonts w:ascii="Times New Roman" w:hAnsi="Times New Roman"/>
              </w:rPr>
            </w:pPr>
            <w:r w:rsidRPr="00A231C2">
              <w:rPr>
                <w:rFonts w:ascii="Times New Roman" w:hAnsi="Times New Roman"/>
                <w:color w:val="000000"/>
              </w:rPr>
              <w:t>Wpływ władzy politycznej na regulację życia i mechanizmy biologiczne. Perspektywa biopolityczna.</w:t>
            </w:r>
          </w:p>
        </w:tc>
      </w:tr>
      <w:tr w:rsidR="00F00294" w:rsidRPr="00A231C2" w14:paraId="03197391" w14:textId="77777777" w:rsidTr="00F00294">
        <w:tc>
          <w:tcPr>
            <w:tcW w:w="1129" w:type="dxa"/>
          </w:tcPr>
          <w:p w14:paraId="0A30C819" w14:textId="77777777" w:rsidR="00F00294" w:rsidRPr="00A231C2" w:rsidRDefault="00F00294" w:rsidP="00785835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A231C2">
              <w:rPr>
                <w:rFonts w:ascii="Times New Roman" w:eastAsia="Times New Roman" w:hAnsi="Times New Roman"/>
                <w:color w:val="000000"/>
                <w:lang w:eastAsia="pl-PL"/>
              </w:rPr>
              <w:t>447869</w:t>
            </w:r>
          </w:p>
          <w:p w14:paraId="0C79249A" w14:textId="77777777" w:rsidR="00F00294" w:rsidRPr="00A231C2" w:rsidRDefault="00F00294" w:rsidP="0078583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1E7DE04B" w14:textId="77777777" w:rsidR="00F00294" w:rsidRPr="00A231C2" w:rsidRDefault="00F00294" w:rsidP="00785835">
            <w:pPr>
              <w:rPr>
                <w:rFonts w:ascii="Times New Roman" w:hAnsi="Times New Roman"/>
              </w:rPr>
            </w:pPr>
            <w:r w:rsidRPr="00A231C2">
              <w:rPr>
                <w:rFonts w:ascii="Times New Roman" w:hAnsi="Times New Roman"/>
              </w:rPr>
              <w:t>Maciej Kassner</w:t>
            </w:r>
          </w:p>
        </w:tc>
        <w:tc>
          <w:tcPr>
            <w:tcW w:w="6379" w:type="dxa"/>
          </w:tcPr>
          <w:p w14:paraId="5E126780" w14:textId="77777777" w:rsidR="00F00294" w:rsidRPr="00A231C2" w:rsidRDefault="00F00294" w:rsidP="00785835">
            <w:pPr>
              <w:rPr>
                <w:rFonts w:ascii="Times New Roman" w:hAnsi="Times New Roman"/>
              </w:rPr>
            </w:pPr>
            <w:r w:rsidRPr="00A231C2">
              <w:rPr>
                <w:rFonts w:ascii="Times New Roman" w:hAnsi="Times New Roman"/>
                <w:color w:val="000000"/>
              </w:rPr>
              <w:t>Obraz życia w Polsce Ludowej w twórczości Agnieszki Osieckiej</w:t>
            </w:r>
          </w:p>
        </w:tc>
      </w:tr>
      <w:tr w:rsidR="00F00294" w:rsidRPr="00A231C2" w14:paraId="501C5175" w14:textId="77777777" w:rsidTr="00F00294">
        <w:tc>
          <w:tcPr>
            <w:tcW w:w="1129" w:type="dxa"/>
          </w:tcPr>
          <w:p w14:paraId="1AB394DC" w14:textId="77777777" w:rsidR="00F00294" w:rsidRPr="00A231C2" w:rsidRDefault="00F00294" w:rsidP="00785835">
            <w:pPr>
              <w:shd w:val="clear" w:color="auto" w:fill="FFFFFF"/>
              <w:rPr>
                <w:rFonts w:ascii="Times New Roman" w:eastAsia="Times New Roman" w:hAnsi="Times New Roman"/>
                <w:lang w:eastAsia="pl-PL"/>
              </w:rPr>
            </w:pPr>
            <w:r w:rsidRPr="00A231C2">
              <w:rPr>
                <w:rFonts w:ascii="Times New Roman" w:eastAsia="Times New Roman" w:hAnsi="Times New Roman"/>
                <w:color w:val="000000"/>
                <w:lang w:eastAsia="pl-PL"/>
              </w:rPr>
              <w:t>349287</w:t>
            </w:r>
          </w:p>
          <w:p w14:paraId="76627BE7" w14:textId="77777777" w:rsidR="00F00294" w:rsidRPr="00A231C2" w:rsidRDefault="00F00294" w:rsidP="0078583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B384A20" w14:textId="77777777" w:rsidR="00F00294" w:rsidRPr="00A231C2" w:rsidRDefault="00F00294" w:rsidP="00785835">
            <w:pPr>
              <w:rPr>
                <w:rFonts w:ascii="Times New Roman" w:hAnsi="Times New Roman"/>
              </w:rPr>
            </w:pPr>
            <w:r w:rsidRPr="00A231C2">
              <w:rPr>
                <w:rFonts w:ascii="Times New Roman" w:hAnsi="Times New Roman"/>
              </w:rPr>
              <w:t>Maciej Kassner</w:t>
            </w:r>
          </w:p>
        </w:tc>
        <w:tc>
          <w:tcPr>
            <w:tcW w:w="6379" w:type="dxa"/>
          </w:tcPr>
          <w:p w14:paraId="7980752E" w14:textId="77777777" w:rsidR="00F00294" w:rsidRPr="00A231C2" w:rsidRDefault="00F00294" w:rsidP="00785835">
            <w:pPr>
              <w:rPr>
                <w:rFonts w:ascii="Times New Roman" w:hAnsi="Times New Roman"/>
              </w:rPr>
            </w:pPr>
            <w:r w:rsidRPr="00A231C2">
              <w:rPr>
                <w:rFonts w:ascii="Times New Roman" w:hAnsi="Times New Roman"/>
                <w:color w:val="000000"/>
              </w:rPr>
              <w:t>Transhumanizm - wizja utopii czy widmo dystopii?</w:t>
            </w:r>
          </w:p>
        </w:tc>
      </w:tr>
      <w:tr w:rsidR="00F00294" w:rsidRPr="00A231C2" w14:paraId="4BA4B7BE" w14:textId="77777777" w:rsidTr="00F00294">
        <w:tc>
          <w:tcPr>
            <w:tcW w:w="1129" w:type="dxa"/>
          </w:tcPr>
          <w:p w14:paraId="35E32731" w14:textId="77777777" w:rsidR="00F00294" w:rsidRPr="00A231C2" w:rsidRDefault="00F00294" w:rsidP="00785835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231C2">
              <w:rPr>
                <w:color w:val="000000"/>
                <w:sz w:val="22"/>
                <w:szCs w:val="22"/>
              </w:rPr>
              <w:t>447872</w:t>
            </w:r>
          </w:p>
          <w:p w14:paraId="66635598" w14:textId="77777777" w:rsidR="00F00294" w:rsidRPr="00A231C2" w:rsidRDefault="00F00294" w:rsidP="0078583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0BD79D69" w14:textId="77777777" w:rsidR="00F00294" w:rsidRPr="00A231C2" w:rsidRDefault="00F00294" w:rsidP="00785835">
            <w:pPr>
              <w:rPr>
                <w:rFonts w:ascii="Times New Roman" w:hAnsi="Times New Roman"/>
              </w:rPr>
            </w:pPr>
            <w:r w:rsidRPr="00A231C2">
              <w:rPr>
                <w:rFonts w:ascii="Times New Roman" w:hAnsi="Times New Roman"/>
              </w:rPr>
              <w:t>Maciej Kassner</w:t>
            </w:r>
          </w:p>
        </w:tc>
        <w:tc>
          <w:tcPr>
            <w:tcW w:w="6379" w:type="dxa"/>
          </w:tcPr>
          <w:p w14:paraId="69BE7BEA" w14:textId="77777777" w:rsidR="00F00294" w:rsidRPr="00A231C2" w:rsidRDefault="00F00294" w:rsidP="00785835">
            <w:pPr>
              <w:rPr>
                <w:rFonts w:ascii="Times New Roman" w:hAnsi="Times New Roman"/>
              </w:rPr>
            </w:pPr>
            <w:r w:rsidRPr="00A231C2">
              <w:rPr>
                <w:rFonts w:ascii="Times New Roman" w:hAnsi="Times New Roman"/>
                <w:color w:val="222222"/>
                <w:shd w:val="clear" w:color="auto" w:fill="FFFFFF"/>
              </w:rPr>
              <w:t>Krytyka totalitaryzmu i poszukiwanie sacrum. Motywy polityczne w twórczości Andrieja Tarkowskiego</w:t>
            </w:r>
          </w:p>
        </w:tc>
      </w:tr>
    </w:tbl>
    <w:p w14:paraId="0929D7E8" w14:textId="77777777" w:rsidR="00F00294" w:rsidRPr="00A231C2" w:rsidRDefault="00F00294" w:rsidP="00F00294">
      <w:pPr>
        <w:rPr>
          <w:rFonts w:ascii="Times New Roman" w:hAnsi="Times New Roman" w:cs="Times New Roman"/>
        </w:rPr>
      </w:pPr>
    </w:p>
    <w:p w14:paraId="254C97A1" w14:textId="77777777" w:rsidR="00F00294" w:rsidRPr="00A231C2" w:rsidRDefault="00F00294" w:rsidP="00F00294">
      <w:pPr>
        <w:rPr>
          <w:rFonts w:ascii="Times New Roman" w:hAnsi="Times New Roman" w:cs="Times New Roman"/>
        </w:rPr>
      </w:pPr>
    </w:p>
    <w:p w14:paraId="0661C5BF" w14:textId="4E52976C" w:rsidR="00F00294" w:rsidRDefault="00F002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9F1FE09" w14:textId="6377D281" w:rsidR="00F00294" w:rsidRDefault="00F00294" w:rsidP="00F00294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lastRenderedPageBreak/>
        <w:t>Załącznik nr 2</w:t>
      </w:r>
    </w:p>
    <w:p w14:paraId="43AB7A4F" w14:textId="77777777" w:rsidR="00F00294" w:rsidRDefault="00F00294" w:rsidP="00F0029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 dnia  09/02/2024  do uchwały nr 13/2024 Rady Dydaktycznej </w:t>
      </w:r>
      <w:r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14:paraId="247FF6C7" w14:textId="77777777" w:rsidR="00F00294" w:rsidRDefault="00F00294" w:rsidP="00F002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Cyberbezpieczeństwo, Bezpieczeństwo wewnętrzne, Europeistyka – integracja europejska, </w:t>
      </w:r>
    </w:p>
    <w:p w14:paraId="5C2AEE1B" w14:textId="77777777" w:rsidR="00F00294" w:rsidRDefault="00F00294" w:rsidP="00F00294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Organizowanie rynku pracy, Politologia, Polityka społeczna, </w:t>
      </w:r>
      <w:r>
        <w:rPr>
          <w:rFonts w:ascii="Times New Roman" w:eastAsia="Times New Roman" w:hAnsi="Times New Roman"/>
          <w:color w:val="222222"/>
          <w:sz w:val="16"/>
          <w:szCs w:val="16"/>
        </w:rPr>
        <w:br/>
        <w:t xml:space="preserve">Polityka Publiczna, Stosunki międzynarodowe, </w:t>
      </w:r>
    </w:p>
    <w:p w14:paraId="75FD7C63" w14:textId="77777777" w:rsidR="00F00294" w:rsidRDefault="00F00294" w:rsidP="00F00294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>Studia euroazjatyckie</w:t>
      </w:r>
    </w:p>
    <w:p w14:paraId="5187EB6A" w14:textId="77777777" w:rsidR="00F00294" w:rsidRPr="00A231C2" w:rsidRDefault="00F00294" w:rsidP="00F00294">
      <w:pPr>
        <w:rPr>
          <w:rFonts w:ascii="Times New Roman" w:hAnsi="Times New Roman" w:cs="Times New Roman"/>
        </w:rPr>
      </w:pPr>
    </w:p>
    <w:p w14:paraId="6FEBE416" w14:textId="77777777" w:rsidR="00F00294" w:rsidRPr="00A231C2" w:rsidRDefault="00F00294" w:rsidP="00F00294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6379"/>
      </w:tblGrid>
      <w:tr w:rsidR="00F00294" w:rsidRPr="00A231C2" w14:paraId="38AFF0A9" w14:textId="77777777" w:rsidTr="00F00294">
        <w:tc>
          <w:tcPr>
            <w:tcW w:w="1129" w:type="dxa"/>
          </w:tcPr>
          <w:p w14:paraId="04DC2766" w14:textId="77777777" w:rsidR="00F00294" w:rsidRPr="00A231C2" w:rsidRDefault="00F00294" w:rsidP="00785835">
            <w:pPr>
              <w:rPr>
                <w:rFonts w:ascii="Times New Roman" w:hAnsi="Times New Roman"/>
              </w:rPr>
            </w:pPr>
            <w:r w:rsidRPr="00A231C2">
              <w:rPr>
                <w:rFonts w:ascii="Times New Roman" w:hAnsi="Times New Roman"/>
              </w:rPr>
              <w:t>Numer albumu</w:t>
            </w:r>
          </w:p>
        </w:tc>
        <w:tc>
          <w:tcPr>
            <w:tcW w:w="1701" w:type="dxa"/>
          </w:tcPr>
          <w:p w14:paraId="0CE03120" w14:textId="77777777" w:rsidR="00F00294" w:rsidRPr="00A231C2" w:rsidRDefault="00F00294" w:rsidP="00785835">
            <w:pPr>
              <w:rPr>
                <w:rFonts w:ascii="Times New Roman" w:hAnsi="Times New Roman"/>
              </w:rPr>
            </w:pPr>
            <w:r w:rsidRPr="00A231C2">
              <w:rPr>
                <w:rFonts w:ascii="Times New Roman" w:hAnsi="Times New Roman"/>
              </w:rPr>
              <w:t>Promotor/ka</w:t>
            </w:r>
          </w:p>
        </w:tc>
        <w:tc>
          <w:tcPr>
            <w:tcW w:w="6379" w:type="dxa"/>
          </w:tcPr>
          <w:p w14:paraId="0FC94D87" w14:textId="77777777" w:rsidR="00F00294" w:rsidRPr="00A231C2" w:rsidRDefault="00F00294" w:rsidP="00785835">
            <w:pPr>
              <w:rPr>
                <w:rFonts w:ascii="Times New Roman" w:hAnsi="Times New Roman"/>
                <w:b/>
              </w:rPr>
            </w:pPr>
            <w:r w:rsidRPr="00A231C2">
              <w:rPr>
                <w:rFonts w:ascii="Times New Roman" w:hAnsi="Times New Roman"/>
                <w:b/>
              </w:rPr>
              <w:t>Tytuł pracy magisterskiej na kierunku politologia</w:t>
            </w:r>
          </w:p>
        </w:tc>
      </w:tr>
      <w:tr w:rsidR="00F00294" w:rsidRPr="00A231C2" w14:paraId="0D1C26F4" w14:textId="77777777" w:rsidTr="00F00294">
        <w:tc>
          <w:tcPr>
            <w:tcW w:w="1129" w:type="dxa"/>
          </w:tcPr>
          <w:p w14:paraId="18A7FBF7" w14:textId="77777777" w:rsidR="00F00294" w:rsidRPr="00A231C2" w:rsidRDefault="00F00294" w:rsidP="00785835">
            <w:pPr>
              <w:rPr>
                <w:rFonts w:ascii="Times New Roman" w:eastAsia="Times New Roman" w:hAnsi="Times New Roman"/>
                <w:lang w:eastAsia="pl-PL"/>
              </w:rPr>
            </w:pPr>
            <w:r w:rsidRPr="00A231C2">
              <w:rPr>
                <w:rFonts w:ascii="Times New Roman" w:eastAsia="Times New Roman" w:hAnsi="Times New Roman"/>
                <w:color w:val="000000"/>
                <w:lang w:eastAsia="pl-PL"/>
              </w:rPr>
              <w:t>457994</w:t>
            </w:r>
          </w:p>
          <w:p w14:paraId="7F79E1EF" w14:textId="77777777" w:rsidR="00F00294" w:rsidRPr="00A231C2" w:rsidRDefault="00F00294" w:rsidP="0078583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01DD784D" w14:textId="77777777" w:rsidR="00F00294" w:rsidRPr="00A231C2" w:rsidRDefault="00F00294" w:rsidP="00785835">
            <w:pPr>
              <w:rPr>
                <w:rFonts w:ascii="Times New Roman" w:hAnsi="Times New Roman"/>
              </w:rPr>
            </w:pPr>
            <w:r w:rsidRPr="00A231C2">
              <w:rPr>
                <w:rFonts w:ascii="Times New Roman" w:hAnsi="Times New Roman"/>
              </w:rPr>
              <w:t>Sebastian Kozłowski</w:t>
            </w:r>
          </w:p>
        </w:tc>
        <w:tc>
          <w:tcPr>
            <w:tcW w:w="6379" w:type="dxa"/>
          </w:tcPr>
          <w:p w14:paraId="285CD9CC" w14:textId="77777777" w:rsidR="00F00294" w:rsidRPr="00A231C2" w:rsidRDefault="00F00294" w:rsidP="00785835">
            <w:pPr>
              <w:rPr>
                <w:rFonts w:ascii="Times New Roman" w:hAnsi="Times New Roman"/>
              </w:rPr>
            </w:pPr>
            <w:r w:rsidRPr="00A231C2">
              <w:rPr>
                <w:rFonts w:ascii="Times New Roman" w:hAnsi="Times New Roman"/>
              </w:rPr>
              <w:t>Polityka i sport: analiza współzależności</w:t>
            </w:r>
          </w:p>
        </w:tc>
      </w:tr>
      <w:tr w:rsidR="00F00294" w:rsidRPr="00A231C2" w14:paraId="656F8970" w14:textId="77777777" w:rsidTr="00F00294">
        <w:tc>
          <w:tcPr>
            <w:tcW w:w="1129" w:type="dxa"/>
          </w:tcPr>
          <w:p w14:paraId="5CC19E6B" w14:textId="77777777" w:rsidR="00F00294" w:rsidRPr="00A231C2" w:rsidRDefault="00F00294" w:rsidP="00785835">
            <w:pPr>
              <w:rPr>
                <w:rFonts w:ascii="Times New Roman" w:hAnsi="Times New Roman"/>
              </w:rPr>
            </w:pPr>
            <w:r w:rsidRPr="00A231C2">
              <w:rPr>
                <w:rFonts w:ascii="Times New Roman" w:hAnsi="Times New Roman"/>
              </w:rPr>
              <w:t>409055</w:t>
            </w:r>
          </w:p>
        </w:tc>
        <w:tc>
          <w:tcPr>
            <w:tcW w:w="1701" w:type="dxa"/>
          </w:tcPr>
          <w:p w14:paraId="0AE75B4C" w14:textId="77777777" w:rsidR="00F00294" w:rsidRPr="00A231C2" w:rsidRDefault="00F00294" w:rsidP="00785835">
            <w:pPr>
              <w:rPr>
                <w:rFonts w:ascii="Times New Roman" w:hAnsi="Times New Roman"/>
              </w:rPr>
            </w:pPr>
            <w:r w:rsidRPr="00A231C2">
              <w:rPr>
                <w:rFonts w:ascii="Times New Roman" w:hAnsi="Times New Roman"/>
              </w:rPr>
              <w:t>Filip Pierzchalski</w:t>
            </w:r>
          </w:p>
        </w:tc>
        <w:tc>
          <w:tcPr>
            <w:tcW w:w="6379" w:type="dxa"/>
          </w:tcPr>
          <w:p w14:paraId="68A61FB7" w14:textId="77777777" w:rsidR="00F00294" w:rsidRPr="00A231C2" w:rsidRDefault="00F00294" w:rsidP="00785835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A231C2">
              <w:rPr>
                <w:sz w:val="22"/>
                <w:szCs w:val="22"/>
              </w:rPr>
              <w:t>Pomiędzy prowokacją a głosem sprzeciwu. Przywództwo polityczne Donalda Trumpa w świetle amerykańskiej  kultury politycznej</w:t>
            </w:r>
          </w:p>
          <w:p w14:paraId="481B96A8" w14:textId="77777777" w:rsidR="00F00294" w:rsidRPr="00A231C2" w:rsidRDefault="00F00294" w:rsidP="00785835">
            <w:pPr>
              <w:rPr>
                <w:rFonts w:ascii="Times New Roman" w:hAnsi="Times New Roman"/>
              </w:rPr>
            </w:pPr>
          </w:p>
        </w:tc>
      </w:tr>
      <w:tr w:rsidR="00F00294" w:rsidRPr="00A231C2" w14:paraId="7DE9F7E0" w14:textId="77777777" w:rsidTr="00F00294">
        <w:tc>
          <w:tcPr>
            <w:tcW w:w="1129" w:type="dxa"/>
          </w:tcPr>
          <w:p w14:paraId="32252854" w14:textId="77777777" w:rsidR="00F00294" w:rsidRPr="00A231C2" w:rsidRDefault="00F00294" w:rsidP="00785835">
            <w:pPr>
              <w:rPr>
                <w:rFonts w:ascii="Times New Roman" w:hAnsi="Times New Roman"/>
              </w:rPr>
            </w:pPr>
            <w:r w:rsidRPr="00A231C2">
              <w:rPr>
                <w:rFonts w:ascii="Times New Roman" w:hAnsi="Times New Roman"/>
              </w:rPr>
              <w:t>420635</w:t>
            </w:r>
          </w:p>
        </w:tc>
        <w:tc>
          <w:tcPr>
            <w:tcW w:w="1701" w:type="dxa"/>
          </w:tcPr>
          <w:p w14:paraId="5688EA44" w14:textId="77777777" w:rsidR="00F00294" w:rsidRPr="00A231C2" w:rsidRDefault="00F00294" w:rsidP="00785835">
            <w:pPr>
              <w:rPr>
                <w:rFonts w:ascii="Times New Roman" w:hAnsi="Times New Roman"/>
              </w:rPr>
            </w:pPr>
            <w:r w:rsidRPr="00A231C2">
              <w:rPr>
                <w:rFonts w:ascii="Times New Roman" w:hAnsi="Times New Roman"/>
              </w:rPr>
              <w:t>Filip Pierzchalski</w:t>
            </w:r>
          </w:p>
        </w:tc>
        <w:tc>
          <w:tcPr>
            <w:tcW w:w="6379" w:type="dxa"/>
          </w:tcPr>
          <w:p w14:paraId="5D90250B" w14:textId="77777777" w:rsidR="00F00294" w:rsidRPr="00A231C2" w:rsidRDefault="00F00294" w:rsidP="00785835">
            <w:pPr>
              <w:rPr>
                <w:rFonts w:ascii="Times New Roman" w:hAnsi="Times New Roman"/>
              </w:rPr>
            </w:pPr>
            <w:r w:rsidRPr="00A231C2">
              <w:rPr>
                <w:rFonts w:ascii="Times New Roman" w:hAnsi="Times New Roman"/>
              </w:rPr>
              <w:t>Postrzeganie kobiet we współczesnej polskiej przestrzeni publicznej</w:t>
            </w:r>
          </w:p>
        </w:tc>
      </w:tr>
      <w:tr w:rsidR="00F00294" w:rsidRPr="00A231C2" w14:paraId="203477BC" w14:textId="77777777" w:rsidTr="00F00294">
        <w:tc>
          <w:tcPr>
            <w:tcW w:w="1129" w:type="dxa"/>
          </w:tcPr>
          <w:p w14:paraId="4E4D92D7" w14:textId="25DC2CCD" w:rsidR="00F00294" w:rsidRPr="00A231C2" w:rsidRDefault="00C04552" w:rsidP="00785835">
            <w:pPr>
              <w:rPr>
                <w:rFonts w:ascii="Times New Roman" w:hAnsi="Times New Roman"/>
              </w:rPr>
            </w:pPr>
            <w:r w:rsidRPr="00C04552">
              <w:rPr>
                <w:rFonts w:ascii="Times New Roman" w:hAnsi="Times New Roman"/>
              </w:rPr>
              <w:t>454109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11071C19" w14:textId="77777777" w:rsidR="00F00294" w:rsidRPr="00A231C2" w:rsidRDefault="00F00294" w:rsidP="00785835">
            <w:pPr>
              <w:rPr>
                <w:rFonts w:ascii="Times New Roman" w:hAnsi="Times New Roman"/>
              </w:rPr>
            </w:pPr>
            <w:r w:rsidRPr="00A231C2">
              <w:rPr>
                <w:rFonts w:ascii="Times New Roman" w:hAnsi="Times New Roman"/>
              </w:rPr>
              <w:t>Filip Pierzchalski</w:t>
            </w:r>
          </w:p>
        </w:tc>
        <w:tc>
          <w:tcPr>
            <w:tcW w:w="6379" w:type="dxa"/>
          </w:tcPr>
          <w:p w14:paraId="58CDA453" w14:textId="77777777" w:rsidR="00F00294" w:rsidRPr="00A231C2" w:rsidRDefault="00F00294" w:rsidP="00785835">
            <w:pPr>
              <w:pStyle w:val="NormalnyWeb"/>
              <w:rPr>
                <w:sz w:val="22"/>
                <w:szCs w:val="22"/>
              </w:rPr>
            </w:pPr>
            <w:r w:rsidRPr="00A231C2">
              <w:rPr>
                <w:sz w:val="22"/>
                <w:szCs w:val="22"/>
              </w:rPr>
              <w:t>Kolejne rozszerzenie Unii Europejskiej z perspektywy teorii międzynarodowego egalitaryzmu trafu</w:t>
            </w:r>
          </w:p>
          <w:p w14:paraId="6425FBA9" w14:textId="77777777" w:rsidR="00F00294" w:rsidRPr="00A231C2" w:rsidRDefault="00F00294" w:rsidP="00785835">
            <w:pPr>
              <w:rPr>
                <w:rFonts w:ascii="Times New Roman" w:hAnsi="Times New Roman"/>
              </w:rPr>
            </w:pPr>
          </w:p>
        </w:tc>
      </w:tr>
      <w:tr w:rsidR="00F00294" w:rsidRPr="00A231C2" w14:paraId="256D765F" w14:textId="77777777" w:rsidTr="00F00294">
        <w:tc>
          <w:tcPr>
            <w:tcW w:w="1129" w:type="dxa"/>
          </w:tcPr>
          <w:p w14:paraId="6F1CE32F" w14:textId="1D9DF951" w:rsidR="00F00294" w:rsidRPr="00A231C2" w:rsidRDefault="00C04552" w:rsidP="00785835">
            <w:pPr>
              <w:rPr>
                <w:rFonts w:ascii="Times New Roman" w:hAnsi="Times New Roman"/>
              </w:rPr>
            </w:pPr>
            <w:r w:rsidRPr="00C04552">
              <w:rPr>
                <w:rFonts w:ascii="Times New Roman" w:hAnsi="Times New Roman"/>
              </w:rPr>
              <w:t>420300</w:t>
            </w:r>
          </w:p>
        </w:tc>
        <w:tc>
          <w:tcPr>
            <w:tcW w:w="1701" w:type="dxa"/>
          </w:tcPr>
          <w:p w14:paraId="4244801B" w14:textId="77777777" w:rsidR="00F00294" w:rsidRPr="00A231C2" w:rsidRDefault="00F00294" w:rsidP="00785835">
            <w:pPr>
              <w:rPr>
                <w:rFonts w:ascii="Times New Roman" w:hAnsi="Times New Roman"/>
              </w:rPr>
            </w:pPr>
            <w:r w:rsidRPr="00A231C2">
              <w:rPr>
                <w:rFonts w:ascii="Times New Roman" w:hAnsi="Times New Roman"/>
              </w:rPr>
              <w:t>Filip Pierzchalski</w:t>
            </w:r>
          </w:p>
        </w:tc>
        <w:tc>
          <w:tcPr>
            <w:tcW w:w="6379" w:type="dxa"/>
          </w:tcPr>
          <w:p w14:paraId="58F3535D" w14:textId="77777777" w:rsidR="00F00294" w:rsidRPr="00A231C2" w:rsidRDefault="00F00294" w:rsidP="00785835">
            <w:pPr>
              <w:rPr>
                <w:rFonts w:ascii="Times New Roman" w:eastAsia="Times New Roman" w:hAnsi="Times New Roman"/>
                <w:lang w:eastAsia="pl-PL"/>
              </w:rPr>
            </w:pPr>
            <w:r w:rsidRPr="00A231C2">
              <w:rPr>
                <w:rFonts w:ascii="Times New Roman" w:eastAsia="Times New Roman" w:hAnsi="Times New Roman"/>
                <w:lang w:eastAsia="pl-PL"/>
              </w:rPr>
              <w:t>Instrumentalizacja organizacji psychiatrii dziecięcej we współczesnych polskich sporach</w:t>
            </w:r>
          </w:p>
          <w:p w14:paraId="09D20289" w14:textId="77777777" w:rsidR="00F00294" w:rsidRPr="00A231C2" w:rsidRDefault="00F00294" w:rsidP="00785835">
            <w:pPr>
              <w:rPr>
                <w:rFonts w:ascii="Times New Roman" w:eastAsia="Times New Roman" w:hAnsi="Times New Roman"/>
                <w:lang w:eastAsia="pl-PL"/>
              </w:rPr>
            </w:pPr>
            <w:r w:rsidRPr="00A231C2">
              <w:rPr>
                <w:rFonts w:ascii="Times New Roman" w:eastAsia="Times New Roman" w:hAnsi="Times New Roman"/>
                <w:lang w:eastAsia="pl-PL"/>
              </w:rPr>
              <w:t>politycznych</w:t>
            </w:r>
          </w:p>
          <w:p w14:paraId="58B7FCE3" w14:textId="77777777" w:rsidR="00F00294" w:rsidRPr="00A231C2" w:rsidRDefault="00F00294" w:rsidP="00785835">
            <w:pPr>
              <w:rPr>
                <w:rFonts w:ascii="Times New Roman" w:hAnsi="Times New Roman"/>
              </w:rPr>
            </w:pPr>
          </w:p>
        </w:tc>
      </w:tr>
      <w:tr w:rsidR="00F00294" w:rsidRPr="00A231C2" w14:paraId="0B0D4324" w14:textId="77777777" w:rsidTr="00F00294">
        <w:tc>
          <w:tcPr>
            <w:tcW w:w="1129" w:type="dxa"/>
          </w:tcPr>
          <w:p w14:paraId="30B33284" w14:textId="77777777" w:rsidR="00F00294" w:rsidRPr="00A231C2" w:rsidRDefault="00F00294" w:rsidP="00785835">
            <w:pPr>
              <w:rPr>
                <w:rFonts w:ascii="Times New Roman" w:hAnsi="Times New Roman"/>
              </w:rPr>
            </w:pPr>
            <w:r w:rsidRPr="00A231C2">
              <w:rPr>
                <w:rFonts w:ascii="Times New Roman" w:hAnsi="Times New Roman"/>
                <w:color w:val="000000"/>
              </w:rPr>
              <w:t>283548</w:t>
            </w:r>
          </w:p>
        </w:tc>
        <w:tc>
          <w:tcPr>
            <w:tcW w:w="1701" w:type="dxa"/>
          </w:tcPr>
          <w:p w14:paraId="65A5AFEB" w14:textId="77777777" w:rsidR="00F00294" w:rsidRPr="00A231C2" w:rsidRDefault="00F00294" w:rsidP="00785835">
            <w:pPr>
              <w:rPr>
                <w:rFonts w:ascii="Times New Roman" w:hAnsi="Times New Roman"/>
              </w:rPr>
            </w:pPr>
            <w:r w:rsidRPr="00A231C2">
              <w:rPr>
                <w:rFonts w:ascii="Times New Roman" w:hAnsi="Times New Roman"/>
              </w:rPr>
              <w:t>Daniel Przastek</w:t>
            </w:r>
          </w:p>
        </w:tc>
        <w:tc>
          <w:tcPr>
            <w:tcW w:w="6379" w:type="dxa"/>
          </w:tcPr>
          <w:p w14:paraId="205AAC88" w14:textId="77777777" w:rsidR="00F00294" w:rsidRPr="00A231C2" w:rsidRDefault="00F00294" w:rsidP="00785835">
            <w:pPr>
              <w:pStyle w:val="NormalnyWeb"/>
              <w:rPr>
                <w:sz w:val="22"/>
                <w:szCs w:val="22"/>
              </w:rPr>
            </w:pPr>
            <w:r w:rsidRPr="00A231C2">
              <w:rPr>
                <w:color w:val="000000"/>
                <w:sz w:val="22"/>
                <w:szCs w:val="22"/>
              </w:rPr>
              <w:t>Polityka żywnościowa jako przykład nowej polityki publicznej w Polsce</w:t>
            </w:r>
          </w:p>
          <w:p w14:paraId="51998EEF" w14:textId="77777777" w:rsidR="00F00294" w:rsidRPr="00A231C2" w:rsidRDefault="00F00294" w:rsidP="00785835">
            <w:pPr>
              <w:rPr>
                <w:rFonts w:ascii="Times New Roman" w:hAnsi="Times New Roman"/>
              </w:rPr>
            </w:pPr>
          </w:p>
        </w:tc>
      </w:tr>
      <w:tr w:rsidR="00F00294" w:rsidRPr="00A231C2" w14:paraId="15003BD1" w14:textId="77777777" w:rsidTr="00F00294">
        <w:tc>
          <w:tcPr>
            <w:tcW w:w="1129" w:type="dxa"/>
          </w:tcPr>
          <w:p w14:paraId="13E37ABF" w14:textId="77777777" w:rsidR="00F00294" w:rsidRPr="00A231C2" w:rsidRDefault="00F00294" w:rsidP="00785835">
            <w:pPr>
              <w:pStyle w:val="NormalnyWeb"/>
              <w:rPr>
                <w:sz w:val="22"/>
                <w:szCs w:val="22"/>
              </w:rPr>
            </w:pPr>
            <w:r w:rsidRPr="00A231C2">
              <w:rPr>
                <w:color w:val="000000"/>
                <w:sz w:val="22"/>
                <w:szCs w:val="22"/>
              </w:rPr>
              <w:t>420234</w:t>
            </w:r>
          </w:p>
          <w:p w14:paraId="18E8A59D" w14:textId="77777777" w:rsidR="00F00294" w:rsidRPr="00A231C2" w:rsidRDefault="00F00294" w:rsidP="0078583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02642AA" w14:textId="77777777" w:rsidR="00F00294" w:rsidRPr="00A231C2" w:rsidRDefault="00F00294" w:rsidP="00785835">
            <w:pPr>
              <w:rPr>
                <w:rFonts w:ascii="Times New Roman" w:hAnsi="Times New Roman"/>
              </w:rPr>
            </w:pPr>
            <w:r w:rsidRPr="00A231C2">
              <w:rPr>
                <w:rFonts w:ascii="Times New Roman" w:hAnsi="Times New Roman"/>
              </w:rPr>
              <w:t>Filip Pierzchalski</w:t>
            </w:r>
          </w:p>
        </w:tc>
        <w:tc>
          <w:tcPr>
            <w:tcW w:w="6379" w:type="dxa"/>
          </w:tcPr>
          <w:p w14:paraId="46D84A4D" w14:textId="77777777" w:rsidR="00F00294" w:rsidRPr="00A231C2" w:rsidRDefault="00F00294" w:rsidP="00785835">
            <w:pPr>
              <w:pStyle w:val="NormalnyWeb"/>
              <w:rPr>
                <w:sz w:val="22"/>
                <w:szCs w:val="22"/>
              </w:rPr>
            </w:pPr>
            <w:r w:rsidRPr="00A231C2">
              <w:rPr>
                <w:sz w:val="22"/>
                <w:szCs w:val="22"/>
              </w:rPr>
              <w:t>Style przewodzenia Donalda Tuska w latach 2007-2019</w:t>
            </w:r>
          </w:p>
          <w:p w14:paraId="72A73DF1" w14:textId="77777777" w:rsidR="00F00294" w:rsidRPr="00A231C2" w:rsidRDefault="00F00294" w:rsidP="00785835">
            <w:pPr>
              <w:rPr>
                <w:rFonts w:ascii="Times New Roman" w:hAnsi="Times New Roman"/>
              </w:rPr>
            </w:pPr>
          </w:p>
        </w:tc>
      </w:tr>
      <w:tr w:rsidR="00F00294" w:rsidRPr="00A231C2" w14:paraId="172C6D87" w14:textId="77777777" w:rsidTr="00F00294">
        <w:tc>
          <w:tcPr>
            <w:tcW w:w="1129" w:type="dxa"/>
          </w:tcPr>
          <w:p w14:paraId="3222133E" w14:textId="77777777" w:rsidR="00F00294" w:rsidRPr="00A231C2" w:rsidRDefault="00F00294" w:rsidP="00785835">
            <w:pPr>
              <w:spacing w:before="20"/>
              <w:rPr>
                <w:rFonts w:ascii="Times New Roman" w:eastAsia="Times New Roman" w:hAnsi="Times New Roman"/>
                <w:lang w:eastAsia="pl-PL"/>
              </w:rPr>
            </w:pPr>
            <w:r w:rsidRPr="00A231C2">
              <w:rPr>
                <w:rFonts w:ascii="Times New Roman" w:eastAsia="Times New Roman" w:hAnsi="Times New Roman"/>
                <w:color w:val="000000"/>
                <w:lang w:eastAsia="pl-PL"/>
              </w:rPr>
              <w:t> 416272</w:t>
            </w:r>
          </w:p>
          <w:p w14:paraId="604911A8" w14:textId="77777777" w:rsidR="00F00294" w:rsidRPr="00A231C2" w:rsidRDefault="00F00294" w:rsidP="0078583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E373597" w14:textId="77777777" w:rsidR="00F00294" w:rsidRPr="00A231C2" w:rsidRDefault="00F00294" w:rsidP="00785835">
            <w:pPr>
              <w:rPr>
                <w:rFonts w:ascii="Times New Roman" w:hAnsi="Times New Roman"/>
              </w:rPr>
            </w:pPr>
            <w:r w:rsidRPr="00A231C2">
              <w:rPr>
                <w:rFonts w:ascii="Times New Roman" w:hAnsi="Times New Roman"/>
              </w:rPr>
              <w:t>Filip Ilkowski</w:t>
            </w:r>
          </w:p>
        </w:tc>
        <w:tc>
          <w:tcPr>
            <w:tcW w:w="6379" w:type="dxa"/>
          </w:tcPr>
          <w:p w14:paraId="570FE0B5" w14:textId="77777777" w:rsidR="00F00294" w:rsidRPr="00A231C2" w:rsidRDefault="00F00294" w:rsidP="00785835">
            <w:pPr>
              <w:rPr>
                <w:rFonts w:ascii="Times New Roman" w:hAnsi="Times New Roman"/>
              </w:rPr>
            </w:pPr>
            <w:r w:rsidRPr="00A231C2">
              <w:rPr>
                <w:rFonts w:ascii="Times New Roman" w:hAnsi="Times New Roman"/>
                <w:color w:val="000000"/>
              </w:rPr>
              <w:t>Ewolucja programowo-ideowa Narodowego Związku Robotniczego w latach 1905-1920</w:t>
            </w:r>
          </w:p>
        </w:tc>
      </w:tr>
      <w:tr w:rsidR="00F00294" w:rsidRPr="00A231C2" w14:paraId="1AC80BD7" w14:textId="77777777" w:rsidTr="00F00294">
        <w:tc>
          <w:tcPr>
            <w:tcW w:w="1129" w:type="dxa"/>
          </w:tcPr>
          <w:p w14:paraId="2B5E2423" w14:textId="77777777" w:rsidR="00F00294" w:rsidRPr="00A231C2" w:rsidRDefault="00F00294" w:rsidP="00785835">
            <w:pPr>
              <w:rPr>
                <w:rFonts w:ascii="Times New Roman" w:hAnsi="Times New Roman"/>
              </w:rPr>
            </w:pPr>
            <w:r w:rsidRPr="00A231C2">
              <w:rPr>
                <w:rFonts w:ascii="Times New Roman" w:hAnsi="Times New Roman"/>
                <w:color w:val="000000"/>
              </w:rPr>
              <w:t>453840</w:t>
            </w:r>
          </w:p>
        </w:tc>
        <w:tc>
          <w:tcPr>
            <w:tcW w:w="1701" w:type="dxa"/>
          </w:tcPr>
          <w:p w14:paraId="559D1181" w14:textId="77777777" w:rsidR="00F00294" w:rsidRPr="00A231C2" w:rsidRDefault="00F00294" w:rsidP="00785835">
            <w:pPr>
              <w:rPr>
                <w:rFonts w:ascii="Times New Roman" w:hAnsi="Times New Roman"/>
              </w:rPr>
            </w:pPr>
            <w:r w:rsidRPr="00A231C2">
              <w:rPr>
                <w:rFonts w:ascii="Times New Roman" w:hAnsi="Times New Roman"/>
              </w:rPr>
              <w:t>Filip Ilkowski</w:t>
            </w:r>
          </w:p>
        </w:tc>
        <w:tc>
          <w:tcPr>
            <w:tcW w:w="6379" w:type="dxa"/>
          </w:tcPr>
          <w:p w14:paraId="05B563F3" w14:textId="77777777" w:rsidR="00F00294" w:rsidRPr="00A231C2" w:rsidRDefault="00F00294" w:rsidP="00785835">
            <w:pPr>
              <w:rPr>
                <w:rFonts w:ascii="Times New Roman" w:hAnsi="Times New Roman"/>
              </w:rPr>
            </w:pPr>
            <w:r w:rsidRPr="00A231C2">
              <w:rPr>
                <w:rFonts w:ascii="Times New Roman" w:hAnsi="Times New Roman"/>
                <w:color w:val="000000"/>
              </w:rPr>
              <w:t>Kreowanie wizerunku politycznego w mediach społecznościowych przez wybranych polityków w Polsce w latach 2009</w:t>
            </w:r>
            <w:r w:rsidRPr="00A231C2">
              <w:rPr>
                <w:rFonts w:ascii="Times New Roman" w:hAnsi="Times New Roman"/>
              </w:rPr>
              <w:t>-</w:t>
            </w:r>
            <w:r w:rsidRPr="00A231C2">
              <w:rPr>
                <w:rFonts w:ascii="Times New Roman" w:hAnsi="Times New Roman"/>
                <w:color w:val="000000"/>
              </w:rPr>
              <w:t>2023</w:t>
            </w:r>
            <w:r w:rsidRPr="00A231C2">
              <w:rPr>
                <w:rFonts w:ascii="Times New Roman" w:hAnsi="Times New Roman"/>
              </w:rPr>
              <w:t> </w:t>
            </w:r>
          </w:p>
        </w:tc>
      </w:tr>
      <w:tr w:rsidR="00F00294" w:rsidRPr="00A231C2" w14:paraId="0C79CDD1" w14:textId="77777777" w:rsidTr="00F00294">
        <w:tc>
          <w:tcPr>
            <w:tcW w:w="1129" w:type="dxa"/>
          </w:tcPr>
          <w:p w14:paraId="12831C6C" w14:textId="77777777" w:rsidR="00F00294" w:rsidRPr="00A231C2" w:rsidRDefault="00F00294" w:rsidP="00785835">
            <w:pPr>
              <w:rPr>
                <w:rFonts w:ascii="Times New Roman" w:hAnsi="Times New Roman"/>
              </w:rPr>
            </w:pPr>
            <w:r w:rsidRPr="00A231C2">
              <w:rPr>
                <w:rFonts w:ascii="Times New Roman" w:hAnsi="Times New Roman"/>
                <w:color w:val="000000"/>
              </w:rPr>
              <w:t>420611</w:t>
            </w:r>
          </w:p>
        </w:tc>
        <w:tc>
          <w:tcPr>
            <w:tcW w:w="1701" w:type="dxa"/>
          </w:tcPr>
          <w:p w14:paraId="4AE6233D" w14:textId="77777777" w:rsidR="00F00294" w:rsidRPr="00A231C2" w:rsidRDefault="00F00294" w:rsidP="00785835">
            <w:pPr>
              <w:rPr>
                <w:rFonts w:ascii="Times New Roman" w:hAnsi="Times New Roman"/>
              </w:rPr>
            </w:pPr>
            <w:r w:rsidRPr="00A231C2">
              <w:rPr>
                <w:rFonts w:ascii="Times New Roman" w:hAnsi="Times New Roman"/>
              </w:rPr>
              <w:t>Łukasz Młyńczyk</w:t>
            </w:r>
          </w:p>
        </w:tc>
        <w:tc>
          <w:tcPr>
            <w:tcW w:w="6379" w:type="dxa"/>
          </w:tcPr>
          <w:p w14:paraId="79E2CA5A" w14:textId="77777777" w:rsidR="00F00294" w:rsidRPr="00A231C2" w:rsidRDefault="00F00294" w:rsidP="00785835">
            <w:pPr>
              <w:rPr>
                <w:rFonts w:ascii="Times New Roman" w:hAnsi="Times New Roman"/>
              </w:rPr>
            </w:pPr>
            <w:r w:rsidRPr="00A231C2">
              <w:rPr>
                <w:rFonts w:ascii="Times New Roman" w:hAnsi="Times New Roman"/>
              </w:rPr>
              <w:t>Opresyjny wymiar polityki antynarkotykowej w Polsce w latach 1985-2005</w:t>
            </w:r>
          </w:p>
        </w:tc>
      </w:tr>
    </w:tbl>
    <w:p w14:paraId="37D98CCA" w14:textId="77777777" w:rsidR="00F00294" w:rsidRPr="00A231C2" w:rsidRDefault="00F00294" w:rsidP="00F00294">
      <w:pPr>
        <w:rPr>
          <w:rFonts w:ascii="Times New Roman" w:hAnsi="Times New Roman" w:cs="Times New Roman"/>
        </w:rPr>
      </w:pPr>
    </w:p>
    <w:p w14:paraId="5D6941FC" w14:textId="214995EA" w:rsidR="00E7563C" w:rsidRDefault="00E7563C">
      <w:pPr>
        <w:rPr>
          <w:rFonts w:ascii="Times New Roman" w:hAnsi="Times New Roman" w:cs="Times New Roman"/>
          <w:b/>
          <w:sz w:val="28"/>
          <w:szCs w:val="28"/>
        </w:rPr>
      </w:pPr>
    </w:p>
    <w:sectPr w:rsidR="00E7563C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3E7A3" w14:textId="77777777" w:rsidR="00A727F8" w:rsidRDefault="00A727F8" w:rsidP="00ED051E">
      <w:pPr>
        <w:spacing w:after="0" w:line="240" w:lineRule="auto"/>
      </w:pPr>
      <w:r>
        <w:separator/>
      </w:r>
    </w:p>
  </w:endnote>
  <w:endnote w:type="continuationSeparator" w:id="0">
    <w:p w14:paraId="0C17B460" w14:textId="77777777" w:rsidR="00A727F8" w:rsidRDefault="00A727F8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F6DC1" w14:textId="77777777" w:rsidR="00A727F8" w:rsidRDefault="00A727F8" w:rsidP="00ED051E">
      <w:pPr>
        <w:spacing w:after="0" w:line="240" w:lineRule="auto"/>
      </w:pPr>
      <w:r>
        <w:separator/>
      </w:r>
    </w:p>
  </w:footnote>
  <w:footnote w:type="continuationSeparator" w:id="0">
    <w:p w14:paraId="3F9CF924" w14:textId="77777777" w:rsidR="00A727F8" w:rsidRDefault="00A727F8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2B1E"/>
    <w:rsid w:val="000048DD"/>
    <w:rsid w:val="00006879"/>
    <w:rsid w:val="000254CD"/>
    <w:rsid w:val="000314A1"/>
    <w:rsid w:val="000318E5"/>
    <w:rsid w:val="000361C9"/>
    <w:rsid w:val="000372D6"/>
    <w:rsid w:val="00046DC5"/>
    <w:rsid w:val="00050EA6"/>
    <w:rsid w:val="00052DA3"/>
    <w:rsid w:val="000546B1"/>
    <w:rsid w:val="000575F1"/>
    <w:rsid w:val="00061439"/>
    <w:rsid w:val="00072142"/>
    <w:rsid w:val="000774D1"/>
    <w:rsid w:val="0008442C"/>
    <w:rsid w:val="00086CD5"/>
    <w:rsid w:val="0009496E"/>
    <w:rsid w:val="000A516F"/>
    <w:rsid w:val="000A7AEC"/>
    <w:rsid w:val="000B1786"/>
    <w:rsid w:val="000B3D5F"/>
    <w:rsid w:val="000C775E"/>
    <w:rsid w:val="000D4BCF"/>
    <w:rsid w:val="000D7500"/>
    <w:rsid w:val="000E3EC5"/>
    <w:rsid w:val="000F3D80"/>
    <w:rsid w:val="000F68D4"/>
    <w:rsid w:val="00102A49"/>
    <w:rsid w:val="00103EF6"/>
    <w:rsid w:val="00130D46"/>
    <w:rsid w:val="001334D0"/>
    <w:rsid w:val="00145DAF"/>
    <w:rsid w:val="00146406"/>
    <w:rsid w:val="0015049C"/>
    <w:rsid w:val="00157111"/>
    <w:rsid w:val="00162DD6"/>
    <w:rsid w:val="00175996"/>
    <w:rsid w:val="00176A05"/>
    <w:rsid w:val="00176C91"/>
    <w:rsid w:val="00177161"/>
    <w:rsid w:val="00185160"/>
    <w:rsid w:val="0018534C"/>
    <w:rsid w:val="0018729B"/>
    <w:rsid w:val="00194762"/>
    <w:rsid w:val="001A5278"/>
    <w:rsid w:val="001A6815"/>
    <w:rsid w:val="001A7234"/>
    <w:rsid w:val="001B7735"/>
    <w:rsid w:val="001B7D18"/>
    <w:rsid w:val="001C4A94"/>
    <w:rsid w:val="001E426D"/>
    <w:rsid w:val="001F0C1B"/>
    <w:rsid w:val="001F2CD3"/>
    <w:rsid w:val="002054DA"/>
    <w:rsid w:val="002073C6"/>
    <w:rsid w:val="00226F95"/>
    <w:rsid w:val="0023066A"/>
    <w:rsid w:val="00230E90"/>
    <w:rsid w:val="002323B3"/>
    <w:rsid w:val="00240413"/>
    <w:rsid w:val="00242DAA"/>
    <w:rsid w:val="002465D1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95DD8"/>
    <w:rsid w:val="00296EC1"/>
    <w:rsid w:val="002A1AA0"/>
    <w:rsid w:val="002A4E35"/>
    <w:rsid w:val="002C17F4"/>
    <w:rsid w:val="002D2C1E"/>
    <w:rsid w:val="002D70CC"/>
    <w:rsid w:val="002E2422"/>
    <w:rsid w:val="002E5629"/>
    <w:rsid w:val="002F07E2"/>
    <w:rsid w:val="00305B47"/>
    <w:rsid w:val="003178B6"/>
    <w:rsid w:val="00322840"/>
    <w:rsid w:val="00336CA8"/>
    <w:rsid w:val="00346C1C"/>
    <w:rsid w:val="00351034"/>
    <w:rsid w:val="003513CF"/>
    <w:rsid w:val="00352467"/>
    <w:rsid w:val="00360841"/>
    <w:rsid w:val="00361CE8"/>
    <w:rsid w:val="003668E1"/>
    <w:rsid w:val="003722DF"/>
    <w:rsid w:val="00374041"/>
    <w:rsid w:val="00384B1B"/>
    <w:rsid w:val="00384DDA"/>
    <w:rsid w:val="00391BAF"/>
    <w:rsid w:val="003A6557"/>
    <w:rsid w:val="003A6C2E"/>
    <w:rsid w:val="003B14EF"/>
    <w:rsid w:val="003B502F"/>
    <w:rsid w:val="003B79ED"/>
    <w:rsid w:val="003B7A9C"/>
    <w:rsid w:val="003C56ED"/>
    <w:rsid w:val="003C6A1D"/>
    <w:rsid w:val="003D0F08"/>
    <w:rsid w:val="003D10F5"/>
    <w:rsid w:val="003D7258"/>
    <w:rsid w:val="003E2C13"/>
    <w:rsid w:val="003E56DB"/>
    <w:rsid w:val="003F1EE7"/>
    <w:rsid w:val="003F41F8"/>
    <w:rsid w:val="004153A9"/>
    <w:rsid w:val="00443957"/>
    <w:rsid w:val="00446E85"/>
    <w:rsid w:val="00452C3E"/>
    <w:rsid w:val="004534BD"/>
    <w:rsid w:val="00460EBC"/>
    <w:rsid w:val="00471E5C"/>
    <w:rsid w:val="004851E9"/>
    <w:rsid w:val="0048565B"/>
    <w:rsid w:val="00487E2F"/>
    <w:rsid w:val="004A6E2D"/>
    <w:rsid w:val="004B246F"/>
    <w:rsid w:val="004B3202"/>
    <w:rsid w:val="004C469A"/>
    <w:rsid w:val="004C4E38"/>
    <w:rsid w:val="004D5426"/>
    <w:rsid w:val="004E1982"/>
    <w:rsid w:val="004F1F25"/>
    <w:rsid w:val="004F52AC"/>
    <w:rsid w:val="00500B13"/>
    <w:rsid w:val="005021E2"/>
    <w:rsid w:val="00512827"/>
    <w:rsid w:val="005159CF"/>
    <w:rsid w:val="00521313"/>
    <w:rsid w:val="00524202"/>
    <w:rsid w:val="00526AFE"/>
    <w:rsid w:val="00527E7C"/>
    <w:rsid w:val="00527F77"/>
    <w:rsid w:val="00536DBC"/>
    <w:rsid w:val="005421D6"/>
    <w:rsid w:val="00556EC2"/>
    <w:rsid w:val="00561061"/>
    <w:rsid w:val="005616DC"/>
    <w:rsid w:val="00563A05"/>
    <w:rsid w:val="00566EA6"/>
    <w:rsid w:val="00572100"/>
    <w:rsid w:val="00573850"/>
    <w:rsid w:val="0057397F"/>
    <w:rsid w:val="00574AFE"/>
    <w:rsid w:val="005846F8"/>
    <w:rsid w:val="005A0E8D"/>
    <w:rsid w:val="005A303D"/>
    <w:rsid w:val="005A7320"/>
    <w:rsid w:val="005B577C"/>
    <w:rsid w:val="005C38BD"/>
    <w:rsid w:val="005C620C"/>
    <w:rsid w:val="005C6BC9"/>
    <w:rsid w:val="005D2E8B"/>
    <w:rsid w:val="005D735C"/>
    <w:rsid w:val="005E3E0F"/>
    <w:rsid w:val="005E7AD0"/>
    <w:rsid w:val="005F4A62"/>
    <w:rsid w:val="005F65D5"/>
    <w:rsid w:val="00605FDE"/>
    <w:rsid w:val="0061022C"/>
    <w:rsid w:val="00642432"/>
    <w:rsid w:val="00643C1A"/>
    <w:rsid w:val="00644E89"/>
    <w:rsid w:val="0065081F"/>
    <w:rsid w:val="006649E6"/>
    <w:rsid w:val="006667FB"/>
    <w:rsid w:val="006B0C84"/>
    <w:rsid w:val="006C3AC9"/>
    <w:rsid w:val="006C4426"/>
    <w:rsid w:val="006C7063"/>
    <w:rsid w:val="006D1020"/>
    <w:rsid w:val="006D1C4A"/>
    <w:rsid w:val="006E3E76"/>
    <w:rsid w:val="006F2500"/>
    <w:rsid w:val="006F2CCA"/>
    <w:rsid w:val="006F4826"/>
    <w:rsid w:val="006F5256"/>
    <w:rsid w:val="0070171F"/>
    <w:rsid w:val="007065E0"/>
    <w:rsid w:val="007103AA"/>
    <w:rsid w:val="00712D7E"/>
    <w:rsid w:val="007231E0"/>
    <w:rsid w:val="00723F99"/>
    <w:rsid w:val="0073067A"/>
    <w:rsid w:val="00733BDA"/>
    <w:rsid w:val="007446E2"/>
    <w:rsid w:val="00746074"/>
    <w:rsid w:val="007464ED"/>
    <w:rsid w:val="00753769"/>
    <w:rsid w:val="0076039E"/>
    <w:rsid w:val="00762431"/>
    <w:rsid w:val="007631C4"/>
    <w:rsid w:val="007663D5"/>
    <w:rsid w:val="007709E7"/>
    <w:rsid w:val="00775A70"/>
    <w:rsid w:val="00777A3A"/>
    <w:rsid w:val="00782152"/>
    <w:rsid w:val="00786C87"/>
    <w:rsid w:val="007B39C8"/>
    <w:rsid w:val="007B41F7"/>
    <w:rsid w:val="007C17EC"/>
    <w:rsid w:val="007D769D"/>
    <w:rsid w:val="007E034A"/>
    <w:rsid w:val="007E2952"/>
    <w:rsid w:val="007F03A8"/>
    <w:rsid w:val="007F1F0F"/>
    <w:rsid w:val="007F2216"/>
    <w:rsid w:val="007F7AF8"/>
    <w:rsid w:val="0080176B"/>
    <w:rsid w:val="00802954"/>
    <w:rsid w:val="00802F78"/>
    <w:rsid w:val="00840661"/>
    <w:rsid w:val="008450E1"/>
    <w:rsid w:val="00852BDF"/>
    <w:rsid w:val="00857CEE"/>
    <w:rsid w:val="00861152"/>
    <w:rsid w:val="00863DC3"/>
    <w:rsid w:val="0087001A"/>
    <w:rsid w:val="00872AE0"/>
    <w:rsid w:val="0088298F"/>
    <w:rsid w:val="00892993"/>
    <w:rsid w:val="008A00D1"/>
    <w:rsid w:val="008A3ECF"/>
    <w:rsid w:val="008A4044"/>
    <w:rsid w:val="008A4BDD"/>
    <w:rsid w:val="008A62B1"/>
    <w:rsid w:val="008A68E2"/>
    <w:rsid w:val="008B0261"/>
    <w:rsid w:val="008B26E1"/>
    <w:rsid w:val="008B2ED3"/>
    <w:rsid w:val="008B4CC9"/>
    <w:rsid w:val="008B514B"/>
    <w:rsid w:val="008C174E"/>
    <w:rsid w:val="008C1EE3"/>
    <w:rsid w:val="008C2A60"/>
    <w:rsid w:val="008C46C0"/>
    <w:rsid w:val="008D37DE"/>
    <w:rsid w:val="008E3CD1"/>
    <w:rsid w:val="008F6209"/>
    <w:rsid w:val="009000D9"/>
    <w:rsid w:val="00905E82"/>
    <w:rsid w:val="0091025B"/>
    <w:rsid w:val="009102BB"/>
    <w:rsid w:val="00913881"/>
    <w:rsid w:val="00920227"/>
    <w:rsid w:val="00921DBD"/>
    <w:rsid w:val="00923123"/>
    <w:rsid w:val="009251E4"/>
    <w:rsid w:val="00930789"/>
    <w:rsid w:val="00932CA1"/>
    <w:rsid w:val="00942EB1"/>
    <w:rsid w:val="00953471"/>
    <w:rsid w:val="00964A98"/>
    <w:rsid w:val="00966587"/>
    <w:rsid w:val="00995D06"/>
    <w:rsid w:val="009A10AD"/>
    <w:rsid w:val="009D1BFF"/>
    <w:rsid w:val="009D3EFE"/>
    <w:rsid w:val="00A07C5B"/>
    <w:rsid w:val="00A15034"/>
    <w:rsid w:val="00A40D2E"/>
    <w:rsid w:val="00A422EF"/>
    <w:rsid w:val="00A51C8D"/>
    <w:rsid w:val="00A5286C"/>
    <w:rsid w:val="00A54F5B"/>
    <w:rsid w:val="00A56541"/>
    <w:rsid w:val="00A66154"/>
    <w:rsid w:val="00A676F5"/>
    <w:rsid w:val="00A679F5"/>
    <w:rsid w:val="00A727F8"/>
    <w:rsid w:val="00A736C7"/>
    <w:rsid w:val="00A742F1"/>
    <w:rsid w:val="00A77076"/>
    <w:rsid w:val="00A81C58"/>
    <w:rsid w:val="00A82717"/>
    <w:rsid w:val="00A86D9F"/>
    <w:rsid w:val="00A90D28"/>
    <w:rsid w:val="00A91023"/>
    <w:rsid w:val="00A91CB1"/>
    <w:rsid w:val="00A91FE2"/>
    <w:rsid w:val="00A9465C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35D6"/>
    <w:rsid w:val="00AD54D8"/>
    <w:rsid w:val="00AE47FA"/>
    <w:rsid w:val="00AE509E"/>
    <w:rsid w:val="00AF1B2B"/>
    <w:rsid w:val="00AF35C3"/>
    <w:rsid w:val="00B10904"/>
    <w:rsid w:val="00B11752"/>
    <w:rsid w:val="00B21EA1"/>
    <w:rsid w:val="00B24B92"/>
    <w:rsid w:val="00B357E2"/>
    <w:rsid w:val="00B35D12"/>
    <w:rsid w:val="00B5213A"/>
    <w:rsid w:val="00B52347"/>
    <w:rsid w:val="00B554C8"/>
    <w:rsid w:val="00B56640"/>
    <w:rsid w:val="00B61055"/>
    <w:rsid w:val="00B629D6"/>
    <w:rsid w:val="00B664F7"/>
    <w:rsid w:val="00B738F9"/>
    <w:rsid w:val="00B852AA"/>
    <w:rsid w:val="00B9132B"/>
    <w:rsid w:val="00B91B12"/>
    <w:rsid w:val="00B920CE"/>
    <w:rsid w:val="00B93798"/>
    <w:rsid w:val="00B95CD1"/>
    <w:rsid w:val="00BA714B"/>
    <w:rsid w:val="00BB0800"/>
    <w:rsid w:val="00BB5E46"/>
    <w:rsid w:val="00BB660D"/>
    <w:rsid w:val="00BB6E72"/>
    <w:rsid w:val="00BC1941"/>
    <w:rsid w:val="00BC1A2C"/>
    <w:rsid w:val="00BC60ED"/>
    <w:rsid w:val="00BD40A4"/>
    <w:rsid w:val="00BD6302"/>
    <w:rsid w:val="00BE7CF8"/>
    <w:rsid w:val="00BF2B81"/>
    <w:rsid w:val="00BF48C7"/>
    <w:rsid w:val="00BF50B6"/>
    <w:rsid w:val="00BF52A9"/>
    <w:rsid w:val="00BF7526"/>
    <w:rsid w:val="00C04552"/>
    <w:rsid w:val="00C04EEB"/>
    <w:rsid w:val="00C13ACA"/>
    <w:rsid w:val="00C15433"/>
    <w:rsid w:val="00C24115"/>
    <w:rsid w:val="00C344AF"/>
    <w:rsid w:val="00C4291C"/>
    <w:rsid w:val="00C47056"/>
    <w:rsid w:val="00C47DFC"/>
    <w:rsid w:val="00C5205F"/>
    <w:rsid w:val="00C53872"/>
    <w:rsid w:val="00C65649"/>
    <w:rsid w:val="00C72A84"/>
    <w:rsid w:val="00C7401E"/>
    <w:rsid w:val="00C8157B"/>
    <w:rsid w:val="00C9010D"/>
    <w:rsid w:val="00C97B72"/>
    <w:rsid w:val="00CA017F"/>
    <w:rsid w:val="00CB3EA8"/>
    <w:rsid w:val="00CB4EE4"/>
    <w:rsid w:val="00CB5DF9"/>
    <w:rsid w:val="00CC3EE0"/>
    <w:rsid w:val="00CE0C76"/>
    <w:rsid w:val="00CF0A4B"/>
    <w:rsid w:val="00CF4B50"/>
    <w:rsid w:val="00D002D6"/>
    <w:rsid w:val="00D1043D"/>
    <w:rsid w:val="00D11FD9"/>
    <w:rsid w:val="00D12DEF"/>
    <w:rsid w:val="00D1571F"/>
    <w:rsid w:val="00D15935"/>
    <w:rsid w:val="00D16399"/>
    <w:rsid w:val="00D16DFB"/>
    <w:rsid w:val="00D1726D"/>
    <w:rsid w:val="00D20BAB"/>
    <w:rsid w:val="00D20FDF"/>
    <w:rsid w:val="00D223F1"/>
    <w:rsid w:val="00D23245"/>
    <w:rsid w:val="00D25318"/>
    <w:rsid w:val="00D30165"/>
    <w:rsid w:val="00D31F5E"/>
    <w:rsid w:val="00D35538"/>
    <w:rsid w:val="00D37A13"/>
    <w:rsid w:val="00D468CF"/>
    <w:rsid w:val="00D506EC"/>
    <w:rsid w:val="00D56C12"/>
    <w:rsid w:val="00D650BB"/>
    <w:rsid w:val="00D83303"/>
    <w:rsid w:val="00D85E4C"/>
    <w:rsid w:val="00D90FE3"/>
    <w:rsid w:val="00D97D80"/>
    <w:rsid w:val="00DA0191"/>
    <w:rsid w:val="00DA6C86"/>
    <w:rsid w:val="00DB2116"/>
    <w:rsid w:val="00DC1D32"/>
    <w:rsid w:val="00DC1FF6"/>
    <w:rsid w:val="00DD5544"/>
    <w:rsid w:val="00DD6C06"/>
    <w:rsid w:val="00DD75D3"/>
    <w:rsid w:val="00DE0D38"/>
    <w:rsid w:val="00DE4084"/>
    <w:rsid w:val="00DE6507"/>
    <w:rsid w:val="00DF039E"/>
    <w:rsid w:val="00DF2039"/>
    <w:rsid w:val="00DF3E5A"/>
    <w:rsid w:val="00E05676"/>
    <w:rsid w:val="00E0569F"/>
    <w:rsid w:val="00E118E3"/>
    <w:rsid w:val="00E12FBD"/>
    <w:rsid w:val="00E17C6C"/>
    <w:rsid w:val="00E23C9D"/>
    <w:rsid w:val="00E32BF6"/>
    <w:rsid w:val="00E35ECC"/>
    <w:rsid w:val="00E4156C"/>
    <w:rsid w:val="00E41DD3"/>
    <w:rsid w:val="00E448B0"/>
    <w:rsid w:val="00E62901"/>
    <w:rsid w:val="00E629B5"/>
    <w:rsid w:val="00E62D53"/>
    <w:rsid w:val="00E7563C"/>
    <w:rsid w:val="00E757E9"/>
    <w:rsid w:val="00E76079"/>
    <w:rsid w:val="00E86CC9"/>
    <w:rsid w:val="00E96AD2"/>
    <w:rsid w:val="00E97C0C"/>
    <w:rsid w:val="00EA56D6"/>
    <w:rsid w:val="00EA7FF5"/>
    <w:rsid w:val="00EB2194"/>
    <w:rsid w:val="00EB3940"/>
    <w:rsid w:val="00EB4AEA"/>
    <w:rsid w:val="00EC04DB"/>
    <w:rsid w:val="00EC2D91"/>
    <w:rsid w:val="00EC7539"/>
    <w:rsid w:val="00EC76EA"/>
    <w:rsid w:val="00ED051E"/>
    <w:rsid w:val="00ED0AAD"/>
    <w:rsid w:val="00ED79CF"/>
    <w:rsid w:val="00EE4C0C"/>
    <w:rsid w:val="00EF2885"/>
    <w:rsid w:val="00EF6C0E"/>
    <w:rsid w:val="00F00294"/>
    <w:rsid w:val="00F02012"/>
    <w:rsid w:val="00F10074"/>
    <w:rsid w:val="00F10E19"/>
    <w:rsid w:val="00F17EDF"/>
    <w:rsid w:val="00F241BA"/>
    <w:rsid w:val="00F30435"/>
    <w:rsid w:val="00F328FF"/>
    <w:rsid w:val="00F333D9"/>
    <w:rsid w:val="00F3445C"/>
    <w:rsid w:val="00F3579F"/>
    <w:rsid w:val="00F37109"/>
    <w:rsid w:val="00F458CA"/>
    <w:rsid w:val="00F46A8F"/>
    <w:rsid w:val="00F47477"/>
    <w:rsid w:val="00F5027B"/>
    <w:rsid w:val="00F502C4"/>
    <w:rsid w:val="00F5348C"/>
    <w:rsid w:val="00F56D9F"/>
    <w:rsid w:val="00F62B98"/>
    <w:rsid w:val="00F64C9C"/>
    <w:rsid w:val="00F6777E"/>
    <w:rsid w:val="00F7345B"/>
    <w:rsid w:val="00F77880"/>
    <w:rsid w:val="00F927D3"/>
    <w:rsid w:val="00FA1431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19CC"/>
    <w:rsid w:val="00FF28BE"/>
    <w:rsid w:val="00FF769B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0294"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3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  <w:style w:type="table" w:customStyle="1" w:styleId="Tabela-Siatka3">
    <w:name w:val="Tabela - Siatka3"/>
    <w:basedOn w:val="Standardowy"/>
    <w:next w:val="Tabela-Siatka"/>
    <w:uiPriority w:val="39"/>
    <w:rsid w:val="0000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gi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F684E0-3FB4-4737-9F65-1A839A112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5</cp:revision>
  <cp:lastPrinted>2023-11-23T13:40:00Z</cp:lastPrinted>
  <dcterms:created xsi:type="dcterms:W3CDTF">2024-02-05T10:13:00Z</dcterms:created>
  <dcterms:modified xsi:type="dcterms:W3CDTF">2024-02-19T11:28:00Z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